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0DEA6" w14:textId="77777777" w:rsidR="00FE5100" w:rsidRDefault="00FE5100" w:rsidP="00103BB3">
      <w:pPr>
        <w:pStyle w:val="HSHeading1"/>
        <w:spacing w:after="0"/>
        <w:jc w:val="center"/>
        <w:rPr>
          <w:b/>
          <w:bCs/>
          <w:color w:val="004E9A" w:themeColor="accent1"/>
          <w:sz w:val="30"/>
          <w:szCs w:val="28"/>
        </w:rPr>
      </w:pPr>
    </w:p>
    <w:p w14:paraId="1D579227" w14:textId="28CBA976" w:rsidR="004F4B77" w:rsidRPr="00947AC3" w:rsidRDefault="004F4B77" w:rsidP="00103BB3">
      <w:pPr>
        <w:pStyle w:val="HSHeading1"/>
        <w:spacing w:after="0"/>
        <w:jc w:val="center"/>
        <w:rPr>
          <w:b/>
          <w:bCs/>
          <w:color w:val="004E9A" w:themeColor="accent1"/>
          <w:sz w:val="30"/>
          <w:szCs w:val="28"/>
        </w:rPr>
      </w:pPr>
      <w:r w:rsidRPr="00947AC3">
        <w:rPr>
          <w:b/>
          <w:bCs/>
          <w:color w:val="004E9A" w:themeColor="accent1"/>
          <w:sz w:val="30"/>
          <w:szCs w:val="28"/>
        </w:rPr>
        <w:t xml:space="preserve">Developing A Community Engagement Plan: Goals for Engagement Exercise </w:t>
      </w:r>
    </w:p>
    <w:p w14:paraId="58EF7CDF" w14:textId="2EB9F7C1" w:rsidR="00947AC3" w:rsidRPr="00FE5100" w:rsidRDefault="00947AC3" w:rsidP="00095F59">
      <w:pPr>
        <w:spacing w:after="0"/>
        <w:jc w:val="center"/>
        <w:rPr>
          <w:color w:val="004E9A" w:themeColor="accent1"/>
        </w:rPr>
      </w:pPr>
      <w:r w:rsidRPr="00FE5100">
        <w:rPr>
          <w:rFonts w:ascii="Neutraface Display Bold" w:hAnsi="Neutraface Display Bold"/>
          <w:i/>
          <w:iCs/>
          <w:color w:val="004E9A" w:themeColor="accent1"/>
          <w:sz w:val="28"/>
          <w:szCs w:val="24"/>
        </w:rPr>
        <w:t xml:space="preserve">Please use this template as a guide as you begin developing your Community Engagement Plan. </w:t>
      </w:r>
      <w:r w:rsidR="00095F59">
        <w:rPr>
          <w:rFonts w:ascii="Neutraface Display Bold" w:hAnsi="Neutraface Display Bold"/>
          <w:i/>
          <w:iCs/>
          <w:color w:val="004E9A" w:themeColor="accent1"/>
          <w:sz w:val="28"/>
          <w:szCs w:val="24"/>
        </w:rPr>
        <w:br/>
      </w:r>
      <w:r w:rsidRPr="00FE5100">
        <w:rPr>
          <w:rFonts w:ascii="Neutraface Display Bold" w:hAnsi="Neutraface Display Bold"/>
          <w:i/>
          <w:iCs/>
          <w:color w:val="004E9A" w:themeColor="accent1"/>
          <w:sz w:val="28"/>
          <w:szCs w:val="24"/>
        </w:rPr>
        <w:t>(Please see next page for possible examples.)</w:t>
      </w:r>
    </w:p>
    <w:tbl>
      <w:tblPr>
        <w:tblStyle w:val="TableGrid"/>
        <w:tblW w:w="14007" w:type="dxa"/>
        <w:tblInd w:w="-5" w:type="dxa"/>
        <w:tblLook w:val="04A0" w:firstRow="1" w:lastRow="0" w:firstColumn="1" w:lastColumn="0" w:noHBand="0" w:noVBand="1"/>
      </w:tblPr>
      <w:tblGrid>
        <w:gridCol w:w="4184"/>
        <w:gridCol w:w="4275"/>
        <w:gridCol w:w="2092"/>
        <w:gridCol w:w="2092"/>
        <w:gridCol w:w="1364"/>
      </w:tblGrid>
      <w:tr w:rsidR="00FE5100" w:rsidRPr="00FE5100" w14:paraId="519BA8E4" w14:textId="77777777" w:rsidTr="00FE5100">
        <w:trPr>
          <w:trHeight w:val="329"/>
        </w:trPr>
        <w:tc>
          <w:tcPr>
            <w:tcW w:w="4184" w:type="dxa"/>
            <w:shd w:val="clear" w:color="auto" w:fill="7F7F7F" w:themeFill="text1" w:themeFillTint="80"/>
          </w:tcPr>
          <w:p w14:paraId="4C1CFFD4" w14:textId="77777777" w:rsidR="00FE5100" w:rsidRPr="00FE5100" w:rsidRDefault="00FE5100" w:rsidP="00FA7BF4">
            <w:pPr>
              <w:jc w:val="center"/>
              <w:rPr>
                <w:color w:val="FFFFFF" w:themeColor="background1"/>
                <w:sz w:val="24"/>
                <w:szCs w:val="24"/>
              </w:rPr>
            </w:pPr>
            <w:r w:rsidRPr="00FE5100">
              <w:rPr>
                <w:color w:val="FFFFFF" w:themeColor="background1"/>
                <w:sz w:val="24"/>
                <w:szCs w:val="24"/>
              </w:rPr>
              <w:t>Strategy</w:t>
            </w:r>
          </w:p>
        </w:tc>
        <w:tc>
          <w:tcPr>
            <w:tcW w:w="4275" w:type="dxa"/>
            <w:shd w:val="clear" w:color="auto" w:fill="7F7F7F" w:themeFill="text1" w:themeFillTint="80"/>
          </w:tcPr>
          <w:p w14:paraId="0F8F3831" w14:textId="77777777" w:rsidR="00FE5100" w:rsidRPr="00FE5100" w:rsidRDefault="00FE5100" w:rsidP="00FA7BF4">
            <w:pPr>
              <w:jc w:val="center"/>
              <w:rPr>
                <w:color w:val="FFFFFF" w:themeColor="background1"/>
                <w:sz w:val="24"/>
                <w:szCs w:val="24"/>
              </w:rPr>
            </w:pPr>
            <w:r w:rsidRPr="00FE5100">
              <w:rPr>
                <w:color w:val="FFFFFF" w:themeColor="background1"/>
                <w:sz w:val="24"/>
                <w:szCs w:val="24"/>
              </w:rPr>
              <w:t>Goal</w:t>
            </w:r>
          </w:p>
        </w:tc>
        <w:tc>
          <w:tcPr>
            <w:tcW w:w="2092" w:type="dxa"/>
            <w:shd w:val="clear" w:color="auto" w:fill="7F7F7F" w:themeFill="text1" w:themeFillTint="80"/>
          </w:tcPr>
          <w:p w14:paraId="046B70EB" w14:textId="77777777" w:rsidR="00FE5100" w:rsidRPr="00FE5100" w:rsidRDefault="00FE5100" w:rsidP="00FA7BF4">
            <w:pPr>
              <w:jc w:val="center"/>
              <w:rPr>
                <w:color w:val="FFFFFF" w:themeColor="background1"/>
                <w:sz w:val="24"/>
                <w:szCs w:val="24"/>
              </w:rPr>
            </w:pPr>
            <w:r w:rsidRPr="00FE5100">
              <w:rPr>
                <w:color w:val="FFFFFF" w:themeColor="background1"/>
                <w:sz w:val="24"/>
                <w:szCs w:val="24"/>
              </w:rPr>
              <w:t>Driver (s)</w:t>
            </w:r>
          </w:p>
        </w:tc>
        <w:tc>
          <w:tcPr>
            <w:tcW w:w="2092" w:type="dxa"/>
            <w:shd w:val="clear" w:color="auto" w:fill="7F7F7F" w:themeFill="text1" w:themeFillTint="80"/>
          </w:tcPr>
          <w:p w14:paraId="28D794EE" w14:textId="77777777" w:rsidR="00FE5100" w:rsidRPr="00FE5100" w:rsidRDefault="00FE5100" w:rsidP="00FA7BF4">
            <w:pPr>
              <w:jc w:val="center"/>
              <w:rPr>
                <w:color w:val="FFFFFF" w:themeColor="background1"/>
                <w:sz w:val="24"/>
                <w:szCs w:val="24"/>
              </w:rPr>
            </w:pPr>
            <w:r w:rsidRPr="00FE5100">
              <w:rPr>
                <w:color w:val="FFFFFF" w:themeColor="background1"/>
                <w:sz w:val="24"/>
                <w:szCs w:val="24"/>
              </w:rPr>
              <w:t>Target Date</w:t>
            </w:r>
          </w:p>
        </w:tc>
        <w:tc>
          <w:tcPr>
            <w:tcW w:w="1364" w:type="dxa"/>
            <w:shd w:val="clear" w:color="auto" w:fill="7F7F7F" w:themeFill="text1" w:themeFillTint="80"/>
          </w:tcPr>
          <w:p w14:paraId="717932B8" w14:textId="77777777" w:rsidR="00FE5100" w:rsidRPr="00FE5100" w:rsidRDefault="00FE5100" w:rsidP="00FA7BF4">
            <w:pPr>
              <w:jc w:val="center"/>
              <w:rPr>
                <w:color w:val="FFFFFF" w:themeColor="background1"/>
                <w:sz w:val="24"/>
                <w:szCs w:val="24"/>
              </w:rPr>
            </w:pPr>
            <w:r w:rsidRPr="00FE5100">
              <w:rPr>
                <w:color w:val="FFFFFF" w:themeColor="background1"/>
                <w:sz w:val="24"/>
                <w:szCs w:val="24"/>
              </w:rPr>
              <w:t>Status</w:t>
            </w:r>
          </w:p>
        </w:tc>
      </w:tr>
      <w:tr w:rsidR="00FE5100" w:rsidRPr="00FE5100" w14:paraId="23BE2F63" w14:textId="77777777" w:rsidTr="00FE5100">
        <w:trPr>
          <w:trHeight w:val="607"/>
        </w:trPr>
        <w:tc>
          <w:tcPr>
            <w:tcW w:w="4184" w:type="dxa"/>
          </w:tcPr>
          <w:p w14:paraId="5BAB09F8" w14:textId="77777777" w:rsidR="00FE5100" w:rsidRPr="00FE5100" w:rsidRDefault="00FE5100" w:rsidP="00FA7BF4">
            <w:r w:rsidRPr="00FE5100">
              <w:t>Establish initial goals for engagement!</w:t>
            </w:r>
          </w:p>
          <w:p w14:paraId="4BAA5273" w14:textId="77777777" w:rsidR="00FE5100" w:rsidRPr="00FE5100" w:rsidRDefault="00FE5100" w:rsidP="00FA7BF4"/>
        </w:tc>
        <w:tc>
          <w:tcPr>
            <w:tcW w:w="4275" w:type="dxa"/>
          </w:tcPr>
          <w:p w14:paraId="6029DA12" w14:textId="77777777" w:rsidR="00FE5100" w:rsidRPr="00FE5100" w:rsidRDefault="00FE5100" w:rsidP="00FA7BF4"/>
        </w:tc>
        <w:tc>
          <w:tcPr>
            <w:tcW w:w="2092" w:type="dxa"/>
          </w:tcPr>
          <w:p w14:paraId="409FCBA4" w14:textId="77777777" w:rsidR="00FE5100" w:rsidRPr="00FE5100" w:rsidRDefault="00FE5100" w:rsidP="00FA7BF4"/>
        </w:tc>
        <w:tc>
          <w:tcPr>
            <w:tcW w:w="2092" w:type="dxa"/>
          </w:tcPr>
          <w:p w14:paraId="4D542A05" w14:textId="77777777" w:rsidR="00FE5100" w:rsidRPr="00FE5100" w:rsidRDefault="00FE5100" w:rsidP="00FA7BF4"/>
        </w:tc>
        <w:tc>
          <w:tcPr>
            <w:tcW w:w="1364" w:type="dxa"/>
          </w:tcPr>
          <w:p w14:paraId="30DCDAAF" w14:textId="77777777" w:rsidR="00FE5100" w:rsidRPr="00FE5100" w:rsidRDefault="00FE5100" w:rsidP="00FA7BF4"/>
        </w:tc>
      </w:tr>
      <w:tr w:rsidR="00FE5100" w:rsidRPr="00FE5100" w14:paraId="7AF6FDB5" w14:textId="77777777" w:rsidTr="00FE5100">
        <w:trPr>
          <w:trHeight w:val="607"/>
        </w:trPr>
        <w:tc>
          <w:tcPr>
            <w:tcW w:w="4184" w:type="dxa"/>
          </w:tcPr>
          <w:p w14:paraId="522CAB33" w14:textId="77777777" w:rsidR="00FE5100" w:rsidRPr="00FE5100" w:rsidRDefault="00FE5100" w:rsidP="00FA7BF4">
            <w:r w:rsidRPr="00FE5100">
              <w:t>Preliminary Research</w:t>
            </w:r>
          </w:p>
          <w:p w14:paraId="16B0B340" w14:textId="77777777" w:rsidR="00FE5100" w:rsidRPr="00FE5100" w:rsidRDefault="00FE5100" w:rsidP="00FA7BF4"/>
        </w:tc>
        <w:tc>
          <w:tcPr>
            <w:tcW w:w="4275" w:type="dxa"/>
          </w:tcPr>
          <w:p w14:paraId="13D94B0F" w14:textId="77777777" w:rsidR="00FE5100" w:rsidRPr="00FE5100" w:rsidRDefault="00FE5100" w:rsidP="00FA7BF4"/>
        </w:tc>
        <w:tc>
          <w:tcPr>
            <w:tcW w:w="2092" w:type="dxa"/>
          </w:tcPr>
          <w:p w14:paraId="122149C1" w14:textId="77777777" w:rsidR="00FE5100" w:rsidRPr="00FE5100" w:rsidRDefault="00FE5100" w:rsidP="00FA7BF4"/>
        </w:tc>
        <w:tc>
          <w:tcPr>
            <w:tcW w:w="2092" w:type="dxa"/>
          </w:tcPr>
          <w:p w14:paraId="221739A5" w14:textId="77777777" w:rsidR="00FE5100" w:rsidRPr="00FE5100" w:rsidRDefault="00FE5100" w:rsidP="00FA7BF4"/>
        </w:tc>
        <w:tc>
          <w:tcPr>
            <w:tcW w:w="1364" w:type="dxa"/>
          </w:tcPr>
          <w:p w14:paraId="700B422F" w14:textId="77777777" w:rsidR="00FE5100" w:rsidRPr="00FE5100" w:rsidRDefault="00FE5100" w:rsidP="00FA7BF4"/>
        </w:tc>
      </w:tr>
      <w:tr w:rsidR="00FE5100" w:rsidRPr="00FE5100" w14:paraId="31E2BA5D" w14:textId="77777777" w:rsidTr="00FE5100">
        <w:trPr>
          <w:trHeight w:val="590"/>
        </w:trPr>
        <w:tc>
          <w:tcPr>
            <w:tcW w:w="4184" w:type="dxa"/>
          </w:tcPr>
          <w:p w14:paraId="706FF3AD" w14:textId="77777777" w:rsidR="00FE5100" w:rsidRPr="00FE5100" w:rsidRDefault="00FE5100" w:rsidP="00FA7BF4"/>
          <w:p w14:paraId="11E4157B" w14:textId="77777777" w:rsidR="00FE5100" w:rsidRPr="00FE5100" w:rsidRDefault="00FE5100" w:rsidP="00FA7BF4">
            <w:r w:rsidRPr="00FE5100">
              <w:t>Environmental Scan</w:t>
            </w:r>
          </w:p>
        </w:tc>
        <w:tc>
          <w:tcPr>
            <w:tcW w:w="4275" w:type="dxa"/>
          </w:tcPr>
          <w:p w14:paraId="7618DD3B" w14:textId="77777777" w:rsidR="00FE5100" w:rsidRPr="00FE5100" w:rsidRDefault="00FE5100" w:rsidP="00FA7BF4"/>
        </w:tc>
        <w:tc>
          <w:tcPr>
            <w:tcW w:w="2092" w:type="dxa"/>
          </w:tcPr>
          <w:p w14:paraId="32EC2090" w14:textId="77777777" w:rsidR="00FE5100" w:rsidRPr="00FE5100" w:rsidRDefault="00FE5100" w:rsidP="00FA7BF4"/>
        </w:tc>
        <w:tc>
          <w:tcPr>
            <w:tcW w:w="2092" w:type="dxa"/>
          </w:tcPr>
          <w:p w14:paraId="27A9FF2B" w14:textId="77777777" w:rsidR="00FE5100" w:rsidRPr="00FE5100" w:rsidRDefault="00FE5100" w:rsidP="00FA7BF4"/>
        </w:tc>
        <w:tc>
          <w:tcPr>
            <w:tcW w:w="1364" w:type="dxa"/>
          </w:tcPr>
          <w:p w14:paraId="3FAED9B5" w14:textId="77777777" w:rsidR="00FE5100" w:rsidRPr="00FE5100" w:rsidRDefault="00FE5100" w:rsidP="00FA7BF4"/>
        </w:tc>
      </w:tr>
      <w:tr w:rsidR="00FE5100" w:rsidRPr="00FE5100" w14:paraId="570CF066" w14:textId="77777777" w:rsidTr="00FE5100">
        <w:trPr>
          <w:trHeight w:val="920"/>
        </w:trPr>
        <w:tc>
          <w:tcPr>
            <w:tcW w:w="4184" w:type="dxa"/>
          </w:tcPr>
          <w:p w14:paraId="621451CF" w14:textId="77777777" w:rsidR="00FE5100" w:rsidRPr="00FE5100" w:rsidRDefault="00FE5100" w:rsidP="00FA7BF4"/>
          <w:p w14:paraId="40934BBD" w14:textId="77777777" w:rsidR="00FE5100" w:rsidRPr="00FE5100" w:rsidRDefault="00FE5100" w:rsidP="00FA7BF4">
            <w:r w:rsidRPr="00FE5100">
              <w:t>Determine the “Why” (The Reason for Engagement)</w:t>
            </w:r>
          </w:p>
        </w:tc>
        <w:tc>
          <w:tcPr>
            <w:tcW w:w="4275" w:type="dxa"/>
          </w:tcPr>
          <w:p w14:paraId="6DCD6DD2" w14:textId="77777777" w:rsidR="00FE5100" w:rsidRPr="00FE5100" w:rsidRDefault="00FE5100" w:rsidP="00FA7BF4"/>
        </w:tc>
        <w:tc>
          <w:tcPr>
            <w:tcW w:w="2092" w:type="dxa"/>
          </w:tcPr>
          <w:p w14:paraId="7CFAFB29" w14:textId="77777777" w:rsidR="00FE5100" w:rsidRPr="00FE5100" w:rsidRDefault="00FE5100" w:rsidP="00FA7BF4"/>
        </w:tc>
        <w:tc>
          <w:tcPr>
            <w:tcW w:w="2092" w:type="dxa"/>
          </w:tcPr>
          <w:p w14:paraId="4382470F" w14:textId="77777777" w:rsidR="00FE5100" w:rsidRPr="00FE5100" w:rsidRDefault="00FE5100" w:rsidP="00FA7BF4"/>
        </w:tc>
        <w:tc>
          <w:tcPr>
            <w:tcW w:w="1364" w:type="dxa"/>
          </w:tcPr>
          <w:p w14:paraId="77ECEB54" w14:textId="77777777" w:rsidR="00FE5100" w:rsidRPr="00FE5100" w:rsidRDefault="00FE5100" w:rsidP="00FA7BF4"/>
        </w:tc>
      </w:tr>
      <w:tr w:rsidR="00FE5100" w:rsidRPr="00FE5100" w14:paraId="007B27F7" w14:textId="77777777" w:rsidTr="00FE5100">
        <w:trPr>
          <w:trHeight w:val="607"/>
        </w:trPr>
        <w:tc>
          <w:tcPr>
            <w:tcW w:w="4184" w:type="dxa"/>
          </w:tcPr>
          <w:p w14:paraId="266F4EB3" w14:textId="77777777" w:rsidR="00FE5100" w:rsidRPr="00FE5100" w:rsidRDefault="00FE5100" w:rsidP="00FA7BF4"/>
          <w:p w14:paraId="172AF41C" w14:textId="77777777" w:rsidR="00FE5100" w:rsidRPr="00FE5100" w:rsidRDefault="00FE5100" w:rsidP="00FA7BF4">
            <w:r w:rsidRPr="00FE5100">
              <w:t>Identify Priority Partners</w:t>
            </w:r>
          </w:p>
        </w:tc>
        <w:tc>
          <w:tcPr>
            <w:tcW w:w="4275" w:type="dxa"/>
          </w:tcPr>
          <w:p w14:paraId="65E389CC" w14:textId="77777777" w:rsidR="00FE5100" w:rsidRPr="00FE5100" w:rsidRDefault="00FE5100" w:rsidP="00FA7BF4"/>
        </w:tc>
        <w:tc>
          <w:tcPr>
            <w:tcW w:w="2092" w:type="dxa"/>
          </w:tcPr>
          <w:p w14:paraId="652A36B7" w14:textId="77777777" w:rsidR="00FE5100" w:rsidRPr="00FE5100" w:rsidRDefault="00FE5100" w:rsidP="00FA7BF4"/>
        </w:tc>
        <w:tc>
          <w:tcPr>
            <w:tcW w:w="2092" w:type="dxa"/>
          </w:tcPr>
          <w:p w14:paraId="1F8201FE" w14:textId="77777777" w:rsidR="00FE5100" w:rsidRPr="00FE5100" w:rsidRDefault="00FE5100" w:rsidP="00FA7BF4"/>
        </w:tc>
        <w:tc>
          <w:tcPr>
            <w:tcW w:w="1364" w:type="dxa"/>
          </w:tcPr>
          <w:p w14:paraId="59933C3F" w14:textId="77777777" w:rsidR="00FE5100" w:rsidRPr="00FE5100" w:rsidRDefault="00FE5100" w:rsidP="00FA7BF4"/>
        </w:tc>
      </w:tr>
      <w:tr w:rsidR="00FE5100" w:rsidRPr="00FE5100" w14:paraId="2EECC805" w14:textId="77777777" w:rsidTr="00FE5100">
        <w:trPr>
          <w:trHeight w:val="607"/>
        </w:trPr>
        <w:tc>
          <w:tcPr>
            <w:tcW w:w="4184" w:type="dxa"/>
          </w:tcPr>
          <w:p w14:paraId="0FB8D180" w14:textId="77777777" w:rsidR="00FE5100" w:rsidRPr="00FE5100" w:rsidRDefault="00FE5100" w:rsidP="00FA7BF4"/>
          <w:p w14:paraId="4049D9C4" w14:textId="77777777" w:rsidR="00FE5100" w:rsidRPr="00FE5100" w:rsidRDefault="00FE5100" w:rsidP="00FA7BF4">
            <w:r w:rsidRPr="00FE5100">
              <w:t>Initial Encounters</w:t>
            </w:r>
          </w:p>
        </w:tc>
        <w:tc>
          <w:tcPr>
            <w:tcW w:w="4275" w:type="dxa"/>
          </w:tcPr>
          <w:p w14:paraId="6C34175E" w14:textId="77777777" w:rsidR="00FE5100" w:rsidRPr="00FE5100" w:rsidRDefault="00FE5100" w:rsidP="00FA7BF4"/>
        </w:tc>
        <w:tc>
          <w:tcPr>
            <w:tcW w:w="2092" w:type="dxa"/>
          </w:tcPr>
          <w:p w14:paraId="25716D88" w14:textId="77777777" w:rsidR="00FE5100" w:rsidRPr="00FE5100" w:rsidRDefault="00FE5100" w:rsidP="00FA7BF4"/>
        </w:tc>
        <w:tc>
          <w:tcPr>
            <w:tcW w:w="2092" w:type="dxa"/>
          </w:tcPr>
          <w:p w14:paraId="0B83C1F7" w14:textId="77777777" w:rsidR="00FE5100" w:rsidRPr="00FE5100" w:rsidRDefault="00FE5100" w:rsidP="00FA7BF4"/>
        </w:tc>
        <w:tc>
          <w:tcPr>
            <w:tcW w:w="1364" w:type="dxa"/>
          </w:tcPr>
          <w:p w14:paraId="58B4E61D" w14:textId="77777777" w:rsidR="00FE5100" w:rsidRPr="00FE5100" w:rsidRDefault="00FE5100" w:rsidP="00FA7BF4"/>
        </w:tc>
      </w:tr>
      <w:tr w:rsidR="00FE5100" w:rsidRPr="00FE5100" w14:paraId="3AF87B70" w14:textId="77777777" w:rsidTr="00FE5100">
        <w:trPr>
          <w:trHeight w:val="607"/>
        </w:trPr>
        <w:tc>
          <w:tcPr>
            <w:tcW w:w="4184" w:type="dxa"/>
          </w:tcPr>
          <w:p w14:paraId="4CC2275B" w14:textId="77777777" w:rsidR="00FE5100" w:rsidRPr="00FE5100" w:rsidRDefault="00FE5100" w:rsidP="00FA7BF4"/>
          <w:p w14:paraId="4F6CA919" w14:textId="77777777" w:rsidR="00FE5100" w:rsidRPr="00FE5100" w:rsidRDefault="00FE5100" w:rsidP="00FA7BF4">
            <w:r w:rsidRPr="00FE5100">
              <w:t>Engagement Methods</w:t>
            </w:r>
          </w:p>
        </w:tc>
        <w:tc>
          <w:tcPr>
            <w:tcW w:w="4275" w:type="dxa"/>
          </w:tcPr>
          <w:p w14:paraId="169FF229" w14:textId="77777777" w:rsidR="00FE5100" w:rsidRPr="00FE5100" w:rsidRDefault="00FE5100" w:rsidP="00FA7BF4"/>
        </w:tc>
        <w:tc>
          <w:tcPr>
            <w:tcW w:w="2092" w:type="dxa"/>
          </w:tcPr>
          <w:p w14:paraId="1119CCB7" w14:textId="77777777" w:rsidR="00FE5100" w:rsidRPr="00FE5100" w:rsidRDefault="00FE5100" w:rsidP="00FA7BF4"/>
        </w:tc>
        <w:tc>
          <w:tcPr>
            <w:tcW w:w="2092" w:type="dxa"/>
          </w:tcPr>
          <w:p w14:paraId="25CF3657" w14:textId="77777777" w:rsidR="00FE5100" w:rsidRPr="00FE5100" w:rsidRDefault="00FE5100" w:rsidP="00FA7BF4"/>
        </w:tc>
        <w:tc>
          <w:tcPr>
            <w:tcW w:w="1364" w:type="dxa"/>
          </w:tcPr>
          <w:p w14:paraId="19646161" w14:textId="77777777" w:rsidR="00FE5100" w:rsidRPr="00FE5100" w:rsidRDefault="00FE5100" w:rsidP="00FA7BF4"/>
        </w:tc>
      </w:tr>
      <w:tr w:rsidR="00FE5100" w:rsidRPr="00FE5100" w14:paraId="46CA2BA6" w14:textId="77777777" w:rsidTr="00FE5100">
        <w:trPr>
          <w:trHeight w:val="590"/>
        </w:trPr>
        <w:tc>
          <w:tcPr>
            <w:tcW w:w="4184" w:type="dxa"/>
          </w:tcPr>
          <w:p w14:paraId="69A4502D" w14:textId="77777777" w:rsidR="00FE5100" w:rsidRPr="00FE5100" w:rsidRDefault="00FE5100" w:rsidP="00FA7BF4"/>
          <w:p w14:paraId="5FA4BC0B" w14:textId="77777777" w:rsidR="00FE5100" w:rsidRPr="00FE5100" w:rsidRDefault="00FE5100" w:rsidP="00FA7BF4">
            <w:r w:rsidRPr="00FE5100">
              <w:t>Convening Format</w:t>
            </w:r>
          </w:p>
        </w:tc>
        <w:tc>
          <w:tcPr>
            <w:tcW w:w="4275" w:type="dxa"/>
          </w:tcPr>
          <w:p w14:paraId="4DCEC8D6" w14:textId="77777777" w:rsidR="00FE5100" w:rsidRPr="00FE5100" w:rsidRDefault="00FE5100" w:rsidP="00FA7BF4"/>
        </w:tc>
        <w:tc>
          <w:tcPr>
            <w:tcW w:w="2092" w:type="dxa"/>
          </w:tcPr>
          <w:p w14:paraId="10FBA797" w14:textId="77777777" w:rsidR="00FE5100" w:rsidRPr="00FE5100" w:rsidRDefault="00FE5100" w:rsidP="00FA7BF4"/>
        </w:tc>
        <w:tc>
          <w:tcPr>
            <w:tcW w:w="2092" w:type="dxa"/>
          </w:tcPr>
          <w:p w14:paraId="21590A46" w14:textId="77777777" w:rsidR="00FE5100" w:rsidRPr="00FE5100" w:rsidRDefault="00FE5100" w:rsidP="00FA7BF4"/>
        </w:tc>
        <w:tc>
          <w:tcPr>
            <w:tcW w:w="1364" w:type="dxa"/>
          </w:tcPr>
          <w:p w14:paraId="6FEBDEAB" w14:textId="77777777" w:rsidR="00FE5100" w:rsidRPr="00FE5100" w:rsidRDefault="00FE5100" w:rsidP="00FA7BF4"/>
        </w:tc>
      </w:tr>
      <w:tr w:rsidR="00FE5100" w:rsidRPr="00FE5100" w14:paraId="139690D7" w14:textId="77777777" w:rsidTr="00FE5100">
        <w:trPr>
          <w:trHeight w:val="607"/>
        </w:trPr>
        <w:tc>
          <w:tcPr>
            <w:tcW w:w="4184" w:type="dxa"/>
          </w:tcPr>
          <w:p w14:paraId="54F95DF0" w14:textId="77777777" w:rsidR="00FE5100" w:rsidRPr="00FE5100" w:rsidRDefault="00FE5100" w:rsidP="00FA7BF4"/>
          <w:p w14:paraId="7D95A9D5" w14:textId="77777777" w:rsidR="00FE5100" w:rsidRPr="00FE5100" w:rsidRDefault="00FE5100" w:rsidP="00FA7BF4">
            <w:r w:rsidRPr="00FE5100">
              <w:t>Strategy Session</w:t>
            </w:r>
          </w:p>
        </w:tc>
        <w:tc>
          <w:tcPr>
            <w:tcW w:w="4275" w:type="dxa"/>
          </w:tcPr>
          <w:p w14:paraId="71A154ED" w14:textId="77777777" w:rsidR="00FE5100" w:rsidRPr="00FE5100" w:rsidRDefault="00FE5100" w:rsidP="00FA7BF4"/>
        </w:tc>
        <w:tc>
          <w:tcPr>
            <w:tcW w:w="2092" w:type="dxa"/>
          </w:tcPr>
          <w:p w14:paraId="5543EE60" w14:textId="77777777" w:rsidR="00FE5100" w:rsidRPr="00FE5100" w:rsidRDefault="00FE5100" w:rsidP="00FA7BF4"/>
        </w:tc>
        <w:tc>
          <w:tcPr>
            <w:tcW w:w="2092" w:type="dxa"/>
          </w:tcPr>
          <w:p w14:paraId="2A1CB078" w14:textId="77777777" w:rsidR="00FE5100" w:rsidRPr="00FE5100" w:rsidRDefault="00FE5100" w:rsidP="00FA7BF4"/>
        </w:tc>
        <w:tc>
          <w:tcPr>
            <w:tcW w:w="1364" w:type="dxa"/>
          </w:tcPr>
          <w:p w14:paraId="29AAAC09" w14:textId="77777777" w:rsidR="00FE5100" w:rsidRPr="00FE5100" w:rsidRDefault="00FE5100" w:rsidP="00FA7BF4"/>
        </w:tc>
      </w:tr>
      <w:tr w:rsidR="00FE5100" w:rsidRPr="00FE5100" w14:paraId="0A9949C6" w14:textId="77777777" w:rsidTr="00FE5100">
        <w:trPr>
          <w:trHeight w:val="1215"/>
        </w:trPr>
        <w:tc>
          <w:tcPr>
            <w:tcW w:w="4184" w:type="dxa"/>
          </w:tcPr>
          <w:p w14:paraId="21309A08" w14:textId="77777777" w:rsidR="00FE5100" w:rsidRPr="00FE5100" w:rsidRDefault="00FE5100" w:rsidP="00FA7BF4">
            <w:r w:rsidRPr="00FE5100">
              <w:t>Shared Goals (Shared Vision, Shared Leadership, Shared Ownership, Shared Management and Shared Measurement)</w:t>
            </w:r>
          </w:p>
        </w:tc>
        <w:tc>
          <w:tcPr>
            <w:tcW w:w="4275" w:type="dxa"/>
          </w:tcPr>
          <w:p w14:paraId="6091F53A" w14:textId="77777777" w:rsidR="00FE5100" w:rsidRPr="00FE5100" w:rsidRDefault="00FE5100" w:rsidP="00FA7BF4"/>
        </w:tc>
        <w:tc>
          <w:tcPr>
            <w:tcW w:w="2092" w:type="dxa"/>
          </w:tcPr>
          <w:p w14:paraId="5A79A77B" w14:textId="77777777" w:rsidR="00FE5100" w:rsidRPr="00FE5100" w:rsidRDefault="00FE5100" w:rsidP="00FA7BF4"/>
        </w:tc>
        <w:tc>
          <w:tcPr>
            <w:tcW w:w="2092" w:type="dxa"/>
          </w:tcPr>
          <w:p w14:paraId="081B0BBA" w14:textId="77777777" w:rsidR="00FE5100" w:rsidRPr="00FE5100" w:rsidRDefault="00FE5100" w:rsidP="00FA7BF4"/>
        </w:tc>
        <w:tc>
          <w:tcPr>
            <w:tcW w:w="1364" w:type="dxa"/>
          </w:tcPr>
          <w:p w14:paraId="109DA395" w14:textId="77777777" w:rsidR="00FE5100" w:rsidRPr="00FE5100" w:rsidRDefault="00FE5100" w:rsidP="00FA7BF4"/>
        </w:tc>
      </w:tr>
    </w:tbl>
    <w:p w14:paraId="4313AF8F" w14:textId="3BC5540C" w:rsidR="00FE5100" w:rsidRPr="00D23C55" w:rsidRDefault="00FE5100" w:rsidP="00FE5100">
      <w:pPr>
        <w:rPr>
          <w:sz w:val="32"/>
          <w:szCs w:val="32"/>
        </w:rPr>
      </w:pPr>
      <w:r>
        <w:rPr>
          <w:sz w:val="32"/>
          <w:szCs w:val="32"/>
        </w:rPr>
        <w:lastRenderedPageBreak/>
        <w:br/>
      </w:r>
      <w:r w:rsidRPr="00D23C55">
        <w:rPr>
          <w:sz w:val="32"/>
          <w:szCs w:val="32"/>
        </w:rPr>
        <w:t xml:space="preserve">Goals for Engagement Exercise </w:t>
      </w:r>
      <w:proofErr w:type="gramStart"/>
      <w:r w:rsidRPr="00D23C55">
        <w:rPr>
          <w:sz w:val="32"/>
          <w:szCs w:val="32"/>
        </w:rPr>
        <w:t>–  EXAMPLES</w:t>
      </w:r>
      <w:proofErr w:type="gramEnd"/>
      <w:r w:rsidRPr="00D23C55">
        <w:rPr>
          <w:sz w:val="32"/>
          <w:szCs w:val="32"/>
        </w:rPr>
        <w:t xml:space="preserve"> ONLY </w:t>
      </w:r>
    </w:p>
    <w:tbl>
      <w:tblPr>
        <w:tblStyle w:val="TableGrid"/>
        <w:tblW w:w="14217" w:type="dxa"/>
        <w:tblInd w:w="-5" w:type="dxa"/>
        <w:tblLook w:val="04A0" w:firstRow="1" w:lastRow="0" w:firstColumn="1" w:lastColumn="0" w:noHBand="0" w:noVBand="1"/>
      </w:tblPr>
      <w:tblGrid>
        <w:gridCol w:w="2954"/>
        <w:gridCol w:w="6555"/>
        <w:gridCol w:w="1846"/>
        <w:gridCol w:w="1477"/>
        <w:gridCol w:w="1385"/>
      </w:tblGrid>
      <w:tr w:rsidR="00FE5100" w14:paraId="727E87EE" w14:textId="77777777" w:rsidTr="00FE5100">
        <w:trPr>
          <w:trHeight w:val="663"/>
        </w:trPr>
        <w:tc>
          <w:tcPr>
            <w:tcW w:w="2954" w:type="dxa"/>
            <w:shd w:val="clear" w:color="auto" w:fill="7F7F7F" w:themeFill="text1" w:themeFillTint="80"/>
          </w:tcPr>
          <w:p w14:paraId="6542EC78" w14:textId="77777777" w:rsidR="00FE5100" w:rsidRPr="00D23C55" w:rsidRDefault="00FE5100" w:rsidP="00FA7BF4">
            <w:pPr>
              <w:jc w:val="center"/>
              <w:rPr>
                <w:color w:val="FFFFFF" w:themeColor="background1"/>
                <w:sz w:val="28"/>
                <w:szCs w:val="28"/>
              </w:rPr>
            </w:pPr>
            <w:r w:rsidRPr="00D23C55">
              <w:rPr>
                <w:color w:val="FFFFFF" w:themeColor="background1"/>
                <w:sz w:val="28"/>
                <w:szCs w:val="28"/>
              </w:rPr>
              <w:t>Strategy</w:t>
            </w:r>
          </w:p>
        </w:tc>
        <w:tc>
          <w:tcPr>
            <w:tcW w:w="6555" w:type="dxa"/>
            <w:shd w:val="clear" w:color="auto" w:fill="7F7F7F" w:themeFill="text1" w:themeFillTint="80"/>
          </w:tcPr>
          <w:p w14:paraId="5376AA88" w14:textId="77777777" w:rsidR="00FE5100" w:rsidRPr="00D23C55" w:rsidRDefault="00FE5100" w:rsidP="00FA7BF4">
            <w:pPr>
              <w:jc w:val="center"/>
              <w:rPr>
                <w:color w:val="FFFFFF" w:themeColor="background1"/>
                <w:sz w:val="28"/>
                <w:szCs w:val="28"/>
              </w:rPr>
            </w:pPr>
            <w:r w:rsidRPr="00D23C55">
              <w:rPr>
                <w:color w:val="FFFFFF" w:themeColor="background1"/>
                <w:sz w:val="28"/>
                <w:szCs w:val="28"/>
              </w:rPr>
              <w:t>Goal</w:t>
            </w:r>
          </w:p>
        </w:tc>
        <w:tc>
          <w:tcPr>
            <w:tcW w:w="1846" w:type="dxa"/>
            <w:shd w:val="clear" w:color="auto" w:fill="7F7F7F" w:themeFill="text1" w:themeFillTint="80"/>
          </w:tcPr>
          <w:p w14:paraId="0A7915AD" w14:textId="77777777" w:rsidR="00FE5100" w:rsidRPr="00D23C55" w:rsidRDefault="00FE5100" w:rsidP="00FA7BF4">
            <w:pPr>
              <w:jc w:val="center"/>
              <w:rPr>
                <w:color w:val="FFFFFF" w:themeColor="background1"/>
                <w:sz w:val="28"/>
                <w:szCs w:val="28"/>
              </w:rPr>
            </w:pPr>
            <w:r w:rsidRPr="00D23C55">
              <w:rPr>
                <w:color w:val="FFFFFF" w:themeColor="background1"/>
                <w:sz w:val="28"/>
                <w:szCs w:val="28"/>
              </w:rPr>
              <w:t>Driver (s)</w:t>
            </w:r>
          </w:p>
        </w:tc>
        <w:tc>
          <w:tcPr>
            <w:tcW w:w="1477" w:type="dxa"/>
            <w:shd w:val="clear" w:color="auto" w:fill="7F7F7F" w:themeFill="text1" w:themeFillTint="80"/>
          </w:tcPr>
          <w:p w14:paraId="62414166" w14:textId="77777777" w:rsidR="00FE5100" w:rsidRPr="00D23C55" w:rsidRDefault="00FE5100" w:rsidP="00FA7BF4">
            <w:pPr>
              <w:jc w:val="center"/>
              <w:rPr>
                <w:color w:val="FFFFFF" w:themeColor="background1"/>
                <w:sz w:val="28"/>
                <w:szCs w:val="28"/>
              </w:rPr>
            </w:pPr>
            <w:r w:rsidRPr="00D23C55">
              <w:rPr>
                <w:color w:val="FFFFFF" w:themeColor="background1"/>
                <w:sz w:val="28"/>
                <w:szCs w:val="28"/>
              </w:rPr>
              <w:t>Target Date</w:t>
            </w:r>
          </w:p>
        </w:tc>
        <w:tc>
          <w:tcPr>
            <w:tcW w:w="1385" w:type="dxa"/>
            <w:shd w:val="clear" w:color="auto" w:fill="7F7F7F" w:themeFill="text1" w:themeFillTint="80"/>
          </w:tcPr>
          <w:p w14:paraId="7C76BEB1" w14:textId="77777777" w:rsidR="00FE5100" w:rsidRPr="00D23C55" w:rsidRDefault="00FE5100" w:rsidP="00FA7BF4">
            <w:pPr>
              <w:jc w:val="center"/>
              <w:rPr>
                <w:color w:val="FFFFFF" w:themeColor="background1"/>
                <w:sz w:val="28"/>
                <w:szCs w:val="28"/>
              </w:rPr>
            </w:pPr>
            <w:r w:rsidRPr="00D23C55">
              <w:rPr>
                <w:color w:val="FFFFFF" w:themeColor="background1"/>
                <w:sz w:val="28"/>
                <w:szCs w:val="28"/>
              </w:rPr>
              <w:t>Status</w:t>
            </w:r>
          </w:p>
        </w:tc>
      </w:tr>
      <w:tr w:rsidR="00FE5100" w14:paraId="17A1E944" w14:textId="77777777" w:rsidTr="00FE5100">
        <w:trPr>
          <w:trHeight w:val="874"/>
        </w:trPr>
        <w:tc>
          <w:tcPr>
            <w:tcW w:w="2954" w:type="dxa"/>
          </w:tcPr>
          <w:p w14:paraId="7B31AA92" w14:textId="77777777" w:rsidR="00FE5100" w:rsidRPr="00D23C55" w:rsidRDefault="00FE5100" w:rsidP="00FA7BF4">
            <w:pPr>
              <w:rPr>
                <w:sz w:val="24"/>
                <w:szCs w:val="24"/>
              </w:rPr>
            </w:pPr>
            <w:r w:rsidRPr="00D23C55">
              <w:rPr>
                <w:sz w:val="24"/>
                <w:szCs w:val="24"/>
              </w:rPr>
              <w:t>Establish</w:t>
            </w:r>
            <w:r>
              <w:rPr>
                <w:sz w:val="24"/>
                <w:szCs w:val="24"/>
              </w:rPr>
              <w:t xml:space="preserve"> initial </w:t>
            </w:r>
            <w:r w:rsidRPr="00D23C55">
              <w:rPr>
                <w:sz w:val="24"/>
                <w:szCs w:val="24"/>
              </w:rPr>
              <w:t>goals</w:t>
            </w:r>
            <w:r>
              <w:rPr>
                <w:sz w:val="24"/>
                <w:szCs w:val="24"/>
              </w:rPr>
              <w:t xml:space="preserve"> for engagement!</w:t>
            </w:r>
          </w:p>
          <w:p w14:paraId="3B699FA5" w14:textId="77777777" w:rsidR="00FE5100" w:rsidRPr="00D23C55" w:rsidRDefault="00FE5100" w:rsidP="00FA7BF4">
            <w:pPr>
              <w:rPr>
                <w:sz w:val="24"/>
                <w:szCs w:val="24"/>
              </w:rPr>
            </w:pPr>
          </w:p>
        </w:tc>
        <w:tc>
          <w:tcPr>
            <w:tcW w:w="6555" w:type="dxa"/>
          </w:tcPr>
          <w:p w14:paraId="5E1E597A" w14:textId="77777777" w:rsidR="00FE5100" w:rsidRPr="00D23C55" w:rsidRDefault="00FE5100" w:rsidP="00FA7BF4">
            <w:pPr>
              <w:rPr>
                <w:sz w:val="24"/>
                <w:szCs w:val="24"/>
              </w:rPr>
            </w:pPr>
            <w:r>
              <w:rPr>
                <w:sz w:val="24"/>
                <w:szCs w:val="24"/>
              </w:rPr>
              <w:t>Review what worked in past and areas or improvement. Pull data from research and environmental scans to begin developing goals with community voice as the driver.</w:t>
            </w:r>
          </w:p>
        </w:tc>
        <w:tc>
          <w:tcPr>
            <w:tcW w:w="1846" w:type="dxa"/>
          </w:tcPr>
          <w:p w14:paraId="4D5B83AC" w14:textId="77777777" w:rsidR="00FE5100" w:rsidRPr="00D23C55" w:rsidRDefault="00FE5100" w:rsidP="00FA7BF4">
            <w:pPr>
              <w:rPr>
                <w:sz w:val="24"/>
                <w:szCs w:val="24"/>
              </w:rPr>
            </w:pPr>
            <w:r>
              <w:rPr>
                <w:sz w:val="24"/>
                <w:szCs w:val="24"/>
              </w:rPr>
              <w:t>Paula, Matthew</w:t>
            </w:r>
          </w:p>
        </w:tc>
        <w:tc>
          <w:tcPr>
            <w:tcW w:w="1477" w:type="dxa"/>
          </w:tcPr>
          <w:p w14:paraId="4AD73BF8" w14:textId="77777777" w:rsidR="00FE5100" w:rsidRPr="00D23C55" w:rsidRDefault="00FE5100" w:rsidP="00FA7BF4">
            <w:pPr>
              <w:rPr>
                <w:sz w:val="24"/>
                <w:szCs w:val="24"/>
              </w:rPr>
            </w:pPr>
            <w:r>
              <w:rPr>
                <w:sz w:val="24"/>
                <w:szCs w:val="24"/>
              </w:rPr>
              <w:t>April 15</w:t>
            </w:r>
          </w:p>
        </w:tc>
        <w:tc>
          <w:tcPr>
            <w:tcW w:w="1385" w:type="dxa"/>
          </w:tcPr>
          <w:p w14:paraId="3E2474CE" w14:textId="77777777" w:rsidR="00FE5100" w:rsidRPr="00D23C55" w:rsidRDefault="00FE5100" w:rsidP="00FA7BF4">
            <w:pPr>
              <w:rPr>
                <w:sz w:val="24"/>
                <w:szCs w:val="24"/>
              </w:rPr>
            </w:pPr>
            <w:r>
              <w:rPr>
                <w:sz w:val="24"/>
                <w:szCs w:val="24"/>
              </w:rPr>
              <w:t>In Progress</w:t>
            </w:r>
          </w:p>
        </w:tc>
      </w:tr>
      <w:tr w:rsidR="00FE5100" w14:paraId="0B1A25AF" w14:textId="77777777" w:rsidTr="00FE5100">
        <w:trPr>
          <w:trHeight w:val="1145"/>
        </w:trPr>
        <w:tc>
          <w:tcPr>
            <w:tcW w:w="2954" w:type="dxa"/>
          </w:tcPr>
          <w:p w14:paraId="397E94CB" w14:textId="77777777" w:rsidR="00FE5100" w:rsidRDefault="00FE5100" w:rsidP="00FA7BF4">
            <w:pPr>
              <w:rPr>
                <w:sz w:val="24"/>
                <w:szCs w:val="24"/>
              </w:rPr>
            </w:pPr>
            <w:r>
              <w:rPr>
                <w:sz w:val="24"/>
                <w:szCs w:val="24"/>
              </w:rPr>
              <w:t>Preliminary Research</w:t>
            </w:r>
          </w:p>
          <w:p w14:paraId="481F0756" w14:textId="77777777" w:rsidR="00FE5100" w:rsidRPr="00D23C55" w:rsidRDefault="00FE5100" w:rsidP="00FA7BF4">
            <w:pPr>
              <w:rPr>
                <w:sz w:val="24"/>
                <w:szCs w:val="24"/>
              </w:rPr>
            </w:pPr>
          </w:p>
        </w:tc>
        <w:tc>
          <w:tcPr>
            <w:tcW w:w="6555" w:type="dxa"/>
          </w:tcPr>
          <w:p w14:paraId="6969550B" w14:textId="77777777" w:rsidR="00FE5100" w:rsidRPr="00D23C55" w:rsidRDefault="00FE5100" w:rsidP="00FA7BF4">
            <w:pPr>
              <w:rPr>
                <w:sz w:val="24"/>
                <w:szCs w:val="24"/>
              </w:rPr>
            </w:pPr>
            <w:r>
              <w:rPr>
                <w:sz w:val="24"/>
                <w:szCs w:val="24"/>
              </w:rPr>
              <w:t>Conduct focus groups with HS participants, HS staff and CAN Partners</w:t>
            </w:r>
          </w:p>
        </w:tc>
        <w:tc>
          <w:tcPr>
            <w:tcW w:w="1846" w:type="dxa"/>
          </w:tcPr>
          <w:p w14:paraId="08F068EE" w14:textId="77777777" w:rsidR="00FE5100" w:rsidRPr="00D23C55" w:rsidRDefault="00FE5100" w:rsidP="00FA7BF4">
            <w:pPr>
              <w:rPr>
                <w:sz w:val="24"/>
                <w:szCs w:val="24"/>
              </w:rPr>
            </w:pPr>
            <w:r>
              <w:rPr>
                <w:sz w:val="24"/>
                <w:szCs w:val="24"/>
              </w:rPr>
              <w:t xml:space="preserve">Project Evaluator, </w:t>
            </w:r>
            <w:proofErr w:type="gramStart"/>
            <w:r>
              <w:rPr>
                <w:sz w:val="24"/>
                <w:szCs w:val="24"/>
              </w:rPr>
              <w:t>Paula</w:t>
            </w:r>
            <w:proofErr w:type="gramEnd"/>
            <w:r>
              <w:rPr>
                <w:sz w:val="24"/>
                <w:szCs w:val="24"/>
              </w:rPr>
              <w:t xml:space="preserve"> and John</w:t>
            </w:r>
          </w:p>
        </w:tc>
        <w:tc>
          <w:tcPr>
            <w:tcW w:w="1477" w:type="dxa"/>
          </w:tcPr>
          <w:p w14:paraId="09F63573" w14:textId="77777777" w:rsidR="00FE5100" w:rsidRPr="00D23C55" w:rsidRDefault="00FE5100" w:rsidP="00FA7BF4">
            <w:pPr>
              <w:rPr>
                <w:sz w:val="24"/>
                <w:szCs w:val="24"/>
              </w:rPr>
            </w:pPr>
            <w:r>
              <w:rPr>
                <w:sz w:val="24"/>
                <w:szCs w:val="24"/>
              </w:rPr>
              <w:t>April 30</w:t>
            </w:r>
          </w:p>
        </w:tc>
        <w:tc>
          <w:tcPr>
            <w:tcW w:w="1385" w:type="dxa"/>
          </w:tcPr>
          <w:p w14:paraId="456D3F17" w14:textId="77777777" w:rsidR="00FE5100" w:rsidRPr="00D23C55" w:rsidRDefault="00FE5100" w:rsidP="00FA7BF4">
            <w:pPr>
              <w:rPr>
                <w:sz w:val="24"/>
                <w:szCs w:val="24"/>
              </w:rPr>
            </w:pPr>
            <w:r>
              <w:rPr>
                <w:sz w:val="24"/>
                <w:szCs w:val="24"/>
              </w:rPr>
              <w:t>In Progress</w:t>
            </w:r>
          </w:p>
        </w:tc>
      </w:tr>
      <w:tr w:rsidR="00FE5100" w14:paraId="35DFB146" w14:textId="77777777" w:rsidTr="00FE5100">
        <w:trPr>
          <w:trHeight w:val="572"/>
        </w:trPr>
        <w:tc>
          <w:tcPr>
            <w:tcW w:w="2954" w:type="dxa"/>
          </w:tcPr>
          <w:p w14:paraId="05245344" w14:textId="77777777" w:rsidR="00FE5100" w:rsidRDefault="00FE5100" w:rsidP="00FA7BF4">
            <w:pPr>
              <w:rPr>
                <w:sz w:val="24"/>
                <w:szCs w:val="24"/>
              </w:rPr>
            </w:pPr>
          </w:p>
          <w:p w14:paraId="5D9AFD04" w14:textId="77777777" w:rsidR="00FE5100" w:rsidRPr="00D23C55" w:rsidRDefault="00FE5100" w:rsidP="00FA7BF4">
            <w:pPr>
              <w:rPr>
                <w:sz w:val="24"/>
                <w:szCs w:val="24"/>
              </w:rPr>
            </w:pPr>
            <w:r>
              <w:rPr>
                <w:sz w:val="24"/>
                <w:szCs w:val="24"/>
              </w:rPr>
              <w:t>Environmental Scan</w:t>
            </w:r>
          </w:p>
        </w:tc>
        <w:tc>
          <w:tcPr>
            <w:tcW w:w="6555" w:type="dxa"/>
          </w:tcPr>
          <w:p w14:paraId="1DE96DD4" w14:textId="77777777" w:rsidR="00FE5100" w:rsidRPr="00D23C55" w:rsidRDefault="00FE5100" w:rsidP="00FA7BF4">
            <w:pPr>
              <w:rPr>
                <w:sz w:val="24"/>
                <w:szCs w:val="24"/>
              </w:rPr>
            </w:pPr>
            <w:r>
              <w:rPr>
                <w:sz w:val="24"/>
                <w:szCs w:val="24"/>
              </w:rPr>
              <w:t>Schedule during May CAN Meeting</w:t>
            </w:r>
          </w:p>
        </w:tc>
        <w:tc>
          <w:tcPr>
            <w:tcW w:w="1846" w:type="dxa"/>
          </w:tcPr>
          <w:p w14:paraId="1F271CA8" w14:textId="77777777" w:rsidR="00FE5100" w:rsidRPr="00D23C55" w:rsidRDefault="00FE5100" w:rsidP="00FA7BF4">
            <w:pPr>
              <w:rPr>
                <w:sz w:val="24"/>
                <w:szCs w:val="24"/>
              </w:rPr>
            </w:pPr>
            <w:r>
              <w:rPr>
                <w:sz w:val="24"/>
                <w:szCs w:val="24"/>
              </w:rPr>
              <w:t xml:space="preserve">Tiffany, </w:t>
            </w:r>
            <w:proofErr w:type="gramStart"/>
            <w:r>
              <w:rPr>
                <w:sz w:val="24"/>
                <w:szCs w:val="24"/>
              </w:rPr>
              <w:t>Taylor</w:t>
            </w:r>
            <w:proofErr w:type="gramEnd"/>
            <w:r>
              <w:rPr>
                <w:sz w:val="24"/>
                <w:szCs w:val="24"/>
              </w:rPr>
              <w:t xml:space="preserve"> and John</w:t>
            </w:r>
          </w:p>
        </w:tc>
        <w:tc>
          <w:tcPr>
            <w:tcW w:w="1477" w:type="dxa"/>
          </w:tcPr>
          <w:p w14:paraId="3A832D2D" w14:textId="77777777" w:rsidR="00FE5100" w:rsidRPr="00D23C55" w:rsidRDefault="00FE5100" w:rsidP="00FA7BF4">
            <w:pPr>
              <w:rPr>
                <w:sz w:val="24"/>
                <w:szCs w:val="24"/>
              </w:rPr>
            </w:pPr>
            <w:r>
              <w:rPr>
                <w:sz w:val="24"/>
                <w:szCs w:val="24"/>
              </w:rPr>
              <w:t>May 15</w:t>
            </w:r>
          </w:p>
        </w:tc>
        <w:tc>
          <w:tcPr>
            <w:tcW w:w="1385" w:type="dxa"/>
          </w:tcPr>
          <w:p w14:paraId="5568F083" w14:textId="77777777" w:rsidR="00FE5100" w:rsidRPr="00D23C55" w:rsidRDefault="00FE5100" w:rsidP="00FA7BF4">
            <w:pPr>
              <w:rPr>
                <w:sz w:val="24"/>
                <w:szCs w:val="24"/>
              </w:rPr>
            </w:pPr>
            <w:r>
              <w:rPr>
                <w:sz w:val="24"/>
                <w:szCs w:val="24"/>
              </w:rPr>
              <w:t>Pending</w:t>
            </w:r>
          </w:p>
        </w:tc>
      </w:tr>
      <w:tr w:rsidR="00FE5100" w14:paraId="7EF6DF6E" w14:textId="77777777" w:rsidTr="00FE5100">
        <w:trPr>
          <w:trHeight w:val="1160"/>
        </w:trPr>
        <w:tc>
          <w:tcPr>
            <w:tcW w:w="2954" w:type="dxa"/>
          </w:tcPr>
          <w:p w14:paraId="61A0A28B" w14:textId="77777777" w:rsidR="00FE5100" w:rsidRDefault="00FE5100" w:rsidP="00FA7BF4">
            <w:pPr>
              <w:rPr>
                <w:sz w:val="24"/>
                <w:szCs w:val="24"/>
              </w:rPr>
            </w:pPr>
          </w:p>
          <w:p w14:paraId="6A889FB6" w14:textId="77777777" w:rsidR="00FE5100" w:rsidRPr="00D23C55" w:rsidRDefault="00FE5100" w:rsidP="00FA7BF4">
            <w:pPr>
              <w:rPr>
                <w:sz w:val="24"/>
                <w:szCs w:val="24"/>
              </w:rPr>
            </w:pPr>
            <w:r>
              <w:rPr>
                <w:sz w:val="24"/>
                <w:szCs w:val="24"/>
              </w:rPr>
              <w:t>Determine the “Why” (The Reason for Engagement)</w:t>
            </w:r>
          </w:p>
        </w:tc>
        <w:tc>
          <w:tcPr>
            <w:tcW w:w="6555" w:type="dxa"/>
          </w:tcPr>
          <w:p w14:paraId="1663F491" w14:textId="77777777" w:rsidR="00FE5100" w:rsidRPr="00D23C55" w:rsidRDefault="00FE5100" w:rsidP="00FA7BF4">
            <w:pPr>
              <w:rPr>
                <w:sz w:val="24"/>
                <w:szCs w:val="24"/>
              </w:rPr>
            </w:pPr>
            <w:r>
              <w:rPr>
                <w:sz w:val="24"/>
                <w:szCs w:val="24"/>
              </w:rPr>
              <w:t>Listen to the needs and anguish of community to determine the most effective manner to engage community and sustain the efforts</w:t>
            </w:r>
          </w:p>
        </w:tc>
        <w:tc>
          <w:tcPr>
            <w:tcW w:w="1846" w:type="dxa"/>
          </w:tcPr>
          <w:p w14:paraId="13AA244A" w14:textId="77777777" w:rsidR="00FE5100" w:rsidRPr="00D23C55" w:rsidRDefault="00FE5100" w:rsidP="00FA7BF4">
            <w:pPr>
              <w:rPr>
                <w:sz w:val="24"/>
                <w:szCs w:val="24"/>
              </w:rPr>
            </w:pPr>
            <w:r>
              <w:rPr>
                <w:sz w:val="24"/>
                <w:szCs w:val="24"/>
              </w:rPr>
              <w:t>ALL</w:t>
            </w:r>
          </w:p>
        </w:tc>
        <w:tc>
          <w:tcPr>
            <w:tcW w:w="1477" w:type="dxa"/>
          </w:tcPr>
          <w:p w14:paraId="013ED48C" w14:textId="77777777" w:rsidR="00FE5100" w:rsidRPr="00D23C55" w:rsidRDefault="00FE5100" w:rsidP="00FA7BF4">
            <w:pPr>
              <w:rPr>
                <w:sz w:val="24"/>
                <w:szCs w:val="24"/>
              </w:rPr>
            </w:pPr>
            <w:r>
              <w:rPr>
                <w:sz w:val="24"/>
                <w:szCs w:val="24"/>
              </w:rPr>
              <w:t>May 15</w:t>
            </w:r>
          </w:p>
        </w:tc>
        <w:tc>
          <w:tcPr>
            <w:tcW w:w="1385" w:type="dxa"/>
          </w:tcPr>
          <w:p w14:paraId="626CB209" w14:textId="77777777" w:rsidR="00FE5100" w:rsidRPr="00D23C55" w:rsidRDefault="00FE5100" w:rsidP="00FA7BF4">
            <w:pPr>
              <w:rPr>
                <w:sz w:val="24"/>
                <w:szCs w:val="24"/>
              </w:rPr>
            </w:pPr>
            <w:r>
              <w:rPr>
                <w:sz w:val="24"/>
                <w:szCs w:val="24"/>
              </w:rPr>
              <w:t>Pending</w:t>
            </w:r>
          </w:p>
        </w:tc>
      </w:tr>
      <w:tr w:rsidR="00FE5100" w14:paraId="338542C4" w14:textId="77777777" w:rsidTr="00FE5100">
        <w:trPr>
          <w:trHeight w:val="1431"/>
        </w:trPr>
        <w:tc>
          <w:tcPr>
            <w:tcW w:w="2954" w:type="dxa"/>
          </w:tcPr>
          <w:p w14:paraId="5FE6744C" w14:textId="77777777" w:rsidR="00FE5100" w:rsidRDefault="00FE5100" w:rsidP="00FA7BF4">
            <w:pPr>
              <w:rPr>
                <w:sz w:val="24"/>
                <w:szCs w:val="24"/>
              </w:rPr>
            </w:pPr>
          </w:p>
          <w:p w14:paraId="270872D5" w14:textId="77777777" w:rsidR="00FE5100" w:rsidRPr="00D23C55" w:rsidRDefault="00FE5100" w:rsidP="00FA7BF4">
            <w:pPr>
              <w:rPr>
                <w:sz w:val="24"/>
                <w:szCs w:val="24"/>
              </w:rPr>
            </w:pPr>
            <w:r>
              <w:rPr>
                <w:sz w:val="24"/>
                <w:szCs w:val="24"/>
              </w:rPr>
              <w:t>Identify Priority Partners</w:t>
            </w:r>
          </w:p>
        </w:tc>
        <w:tc>
          <w:tcPr>
            <w:tcW w:w="6555" w:type="dxa"/>
          </w:tcPr>
          <w:p w14:paraId="0A2A2C73" w14:textId="77777777" w:rsidR="00FE5100" w:rsidRPr="00D23C55" w:rsidRDefault="00FE5100" w:rsidP="00FA7BF4">
            <w:pPr>
              <w:rPr>
                <w:sz w:val="24"/>
                <w:szCs w:val="24"/>
              </w:rPr>
            </w:pPr>
            <w:r>
              <w:rPr>
                <w:sz w:val="24"/>
                <w:szCs w:val="24"/>
              </w:rPr>
              <w:t>Review the needs and assets assessment from the Environmental Scan depicting the SDOH and “cries of the community.” Listen to the community’s silent voice. Amplify the needs of the “voiceless.” Identify partners with missions and goals which align with the needs.</w:t>
            </w:r>
          </w:p>
        </w:tc>
        <w:tc>
          <w:tcPr>
            <w:tcW w:w="1846" w:type="dxa"/>
          </w:tcPr>
          <w:p w14:paraId="0EF7EDCE" w14:textId="77777777" w:rsidR="00FE5100" w:rsidRPr="00D23C55" w:rsidRDefault="00FE5100" w:rsidP="00FA7BF4">
            <w:pPr>
              <w:rPr>
                <w:sz w:val="24"/>
                <w:szCs w:val="24"/>
              </w:rPr>
            </w:pPr>
            <w:r>
              <w:rPr>
                <w:sz w:val="24"/>
                <w:szCs w:val="24"/>
              </w:rPr>
              <w:t>ALL</w:t>
            </w:r>
          </w:p>
        </w:tc>
        <w:tc>
          <w:tcPr>
            <w:tcW w:w="1477" w:type="dxa"/>
          </w:tcPr>
          <w:p w14:paraId="586AA9E3" w14:textId="77777777" w:rsidR="00FE5100" w:rsidRPr="00D23C55" w:rsidRDefault="00FE5100" w:rsidP="00FA7BF4">
            <w:pPr>
              <w:rPr>
                <w:sz w:val="24"/>
                <w:szCs w:val="24"/>
              </w:rPr>
            </w:pPr>
            <w:r>
              <w:rPr>
                <w:sz w:val="24"/>
                <w:szCs w:val="24"/>
              </w:rPr>
              <w:t>May 15</w:t>
            </w:r>
          </w:p>
        </w:tc>
        <w:tc>
          <w:tcPr>
            <w:tcW w:w="1385" w:type="dxa"/>
          </w:tcPr>
          <w:p w14:paraId="0F045032" w14:textId="77777777" w:rsidR="00FE5100" w:rsidRPr="00D23C55" w:rsidRDefault="00FE5100" w:rsidP="00FA7BF4">
            <w:pPr>
              <w:rPr>
                <w:sz w:val="24"/>
                <w:szCs w:val="24"/>
              </w:rPr>
            </w:pPr>
            <w:r>
              <w:rPr>
                <w:sz w:val="24"/>
                <w:szCs w:val="24"/>
              </w:rPr>
              <w:t>Pending</w:t>
            </w:r>
          </w:p>
        </w:tc>
      </w:tr>
      <w:tr w:rsidR="00FE5100" w14:paraId="0B9821A4" w14:textId="77777777" w:rsidTr="00FE5100">
        <w:trPr>
          <w:trHeight w:val="874"/>
        </w:trPr>
        <w:tc>
          <w:tcPr>
            <w:tcW w:w="2954" w:type="dxa"/>
          </w:tcPr>
          <w:p w14:paraId="1A5F2050" w14:textId="77777777" w:rsidR="00FE5100" w:rsidRDefault="00FE5100" w:rsidP="00FA7BF4">
            <w:pPr>
              <w:rPr>
                <w:sz w:val="24"/>
                <w:szCs w:val="24"/>
              </w:rPr>
            </w:pPr>
          </w:p>
          <w:p w14:paraId="4E675F00" w14:textId="77777777" w:rsidR="00FE5100" w:rsidRPr="00D23C55" w:rsidRDefault="00FE5100" w:rsidP="00FA7BF4">
            <w:pPr>
              <w:rPr>
                <w:sz w:val="24"/>
                <w:szCs w:val="24"/>
              </w:rPr>
            </w:pPr>
            <w:r>
              <w:rPr>
                <w:sz w:val="24"/>
                <w:szCs w:val="24"/>
              </w:rPr>
              <w:t>Initial Encounters</w:t>
            </w:r>
          </w:p>
        </w:tc>
        <w:tc>
          <w:tcPr>
            <w:tcW w:w="6555" w:type="dxa"/>
          </w:tcPr>
          <w:p w14:paraId="6EB456D8" w14:textId="77777777" w:rsidR="00FE5100" w:rsidRPr="00D23C55" w:rsidRDefault="00FE5100" w:rsidP="00FA7BF4">
            <w:pPr>
              <w:rPr>
                <w:sz w:val="24"/>
                <w:szCs w:val="24"/>
              </w:rPr>
            </w:pPr>
            <w:r>
              <w:rPr>
                <w:sz w:val="24"/>
                <w:szCs w:val="24"/>
              </w:rPr>
              <w:t>Determine team’s capacity and CAN’s infrastructure to make howdy calls (phone, visits) or emails for initial encounter with priority partner</w:t>
            </w:r>
          </w:p>
        </w:tc>
        <w:tc>
          <w:tcPr>
            <w:tcW w:w="1846" w:type="dxa"/>
          </w:tcPr>
          <w:p w14:paraId="17748020" w14:textId="77777777" w:rsidR="00FE5100" w:rsidRPr="00D23C55" w:rsidRDefault="00FE5100" w:rsidP="00FA7BF4">
            <w:pPr>
              <w:rPr>
                <w:sz w:val="24"/>
                <w:szCs w:val="24"/>
              </w:rPr>
            </w:pPr>
            <w:r>
              <w:rPr>
                <w:sz w:val="24"/>
                <w:szCs w:val="24"/>
              </w:rPr>
              <w:t>Paula, Tiffany, John</w:t>
            </w:r>
          </w:p>
        </w:tc>
        <w:tc>
          <w:tcPr>
            <w:tcW w:w="1477" w:type="dxa"/>
          </w:tcPr>
          <w:p w14:paraId="6B641594" w14:textId="77777777" w:rsidR="00FE5100" w:rsidRPr="00D23C55" w:rsidRDefault="00FE5100" w:rsidP="00FA7BF4">
            <w:pPr>
              <w:rPr>
                <w:sz w:val="24"/>
                <w:szCs w:val="24"/>
              </w:rPr>
            </w:pPr>
            <w:r>
              <w:rPr>
                <w:sz w:val="24"/>
                <w:szCs w:val="24"/>
              </w:rPr>
              <w:t>May 1</w:t>
            </w:r>
          </w:p>
        </w:tc>
        <w:tc>
          <w:tcPr>
            <w:tcW w:w="1385" w:type="dxa"/>
          </w:tcPr>
          <w:p w14:paraId="799CB351" w14:textId="77777777" w:rsidR="00FE5100" w:rsidRPr="00D23C55" w:rsidRDefault="00FE5100" w:rsidP="00FA7BF4">
            <w:pPr>
              <w:rPr>
                <w:sz w:val="24"/>
                <w:szCs w:val="24"/>
              </w:rPr>
            </w:pPr>
            <w:r>
              <w:rPr>
                <w:sz w:val="24"/>
                <w:szCs w:val="24"/>
              </w:rPr>
              <w:t>In Progress</w:t>
            </w:r>
          </w:p>
        </w:tc>
      </w:tr>
      <w:tr w:rsidR="00FE5100" w14:paraId="2B41854B" w14:textId="77777777" w:rsidTr="00FE5100">
        <w:trPr>
          <w:trHeight w:val="859"/>
        </w:trPr>
        <w:tc>
          <w:tcPr>
            <w:tcW w:w="2954" w:type="dxa"/>
          </w:tcPr>
          <w:p w14:paraId="664F43C1" w14:textId="77777777" w:rsidR="00FE5100" w:rsidRDefault="00FE5100" w:rsidP="00FA7BF4">
            <w:pPr>
              <w:rPr>
                <w:sz w:val="24"/>
                <w:szCs w:val="24"/>
              </w:rPr>
            </w:pPr>
          </w:p>
          <w:p w14:paraId="09E71F47" w14:textId="77777777" w:rsidR="00FE5100" w:rsidRPr="00D23C55" w:rsidRDefault="00FE5100" w:rsidP="00FA7BF4">
            <w:pPr>
              <w:rPr>
                <w:sz w:val="24"/>
                <w:szCs w:val="24"/>
              </w:rPr>
            </w:pPr>
            <w:r>
              <w:rPr>
                <w:sz w:val="24"/>
                <w:szCs w:val="24"/>
              </w:rPr>
              <w:t>Engagement Methods</w:t>
            </w:r>
          </w:p>
        </w:tc>
        <w:tc>
          <w:tcPr>
            <w:tcW w:w="6555" w:type="dxa"/>
          </w:tcPr>
          <w:p w14:paraId="02A7AA4F" w14:textId="77777777" w:rsidR="00FE5100" w:rsidRPr="00D23C55" w:rsidRDefault="00FE5100" w:rsidP="00FA7BF4">
            <w:pPr>
              <w:rPr>
                <w:sz w:val="24"/>
                <w:szCs w:val="24"/>
              </w:rPr>
            </w:pPr>
            <w:r>
              <w:rPr>
                <w:sz w:val="24"/>
                <w:szCs w:val="24"/>
              </w:rPr>
              <w:t xml:space="preserve">Listen to Priority Partners request or desires. Determine </w:t>
            </w:r>
            <w:proofErr w:type="gramStart"/>
            <w:r>
              <w:rPr>
                <w:sz w:val="24"/>
                <w:szCs w:val="24"/>
              </w:rPr>
              <w:t>best</w:t>
            </w:r>
            <w:proofErr w:type="gramEnd"/>
            <w:r>
              <w:rPr>
                <w:sz w:val="24"/>
                <w:szCs w:val="24"/>
              </w:rPr>
              <w:t xml:space="preserve"> method based on their feedback. Create win-win opportunities.</w:t>
            </w:r>
          </w:p>
        </w:tc>
        <w:tc>
          <w:tcPr>
            <w:tcW w:w="1846" w:type="dxa"/>
          </w:tcPr>
          <w:p w14:paraId="753D3F0F" w14:textId="77777777" w:rsidR="00FE5100" w:rsidRPr="00D23C55" w:rsidRDefault="00FE5100" w:rsidP="00FA7BF4">
            <w:pPr>
              <w:rPr>
                <w:sz w:val="24"/>
                <w:szCs w:val="24"/>
              </w:rPr>
            </w:pPr>
            <w:r>
              <w:rPr>
                <w:sz w:val="24"/>
                <w:szCs w:val="24"/>
              </w:rPr>
              <w:t>ALL</w:t>
            </w:r>
          </w:p>
        </w:tc>
        <w:tc>
          <w:tcPr>
            <w:tcW w:w="1477" w:type="dxa"/>
          </w:tcPr>
          <w:p w14:paraId="49A922A7" w14:textId="77777777" w:rsidR="00FE5100" w:rsidRPr="00D23C55" w:rsidRDefault="00FE5100" w:rsidP="00FA7BF4">
            <w:pPr>
              <w:rPr>
                <w:sz w:val="24"/>
                <w:szCs w:val="24"/>
              </w:rPr>
            </w:pPr>
            <w:r>
              <w:rPr>
                <w:sz w:val="24"/>
                <w:szCs w:val="24"/>
              </w:rPr>
              <w:t>May 15</w:t>
            </w:r>
          </w:p>
        </w:tc>
        <w:tc>
          <w:tcPr>
            <w:tcW w:w="1385" w:type="dxa"/>
          </w:tcPr>
          <w:p w14:paraId="78A34957" w14:textId="77777777" w:rsidR="00FE5100" w:rsidRPr="00D23C55" w:rsidRDefault="00FE5100" w:rsidP="00FA7BF4">
            <w:pPr>
              <w:rPr>
                <w:sz w:val="24"/>
                <w:szCs w:val="24"/>
              </w:rPr>
            </w:pPr>
            <w:r>
              <w:rPr>
                <w:sz w:val="24"/>
                <w:szCs w:val="24"/>
              </w:rPr>
              <w:t>Pending</w:t>
            </w:r>
          </w:p>
        </w:tc>
      </w:tr>
      <w:tr w:rsidR="00FE5100" w14:paraId="731BFC26" w14:textId="77777777" w:rsidTr="00FE5100">
        <w:trPr>
          <w:trHeight w:val="859"/>
        </w:trPr>
        <w:tc>
          <w:tcPr>
            <w:tcW w:w="2954" w:type="dxa"/>
          </w:tcPr>
          <w:p w14:paraId="0BA35D4D" w14:textId="77777777" w:rsidR="00FE5100" w:rsidRDefault="00FE5100" w:rsidP="00FA7BF4">
            <w:pPr>
              <w:rPr>
                <w:sz w:val="24"/>
                <w:szCs w:val="24"/>
              </w:rPr>
            </w:pPr>
          </w:p>
          <w:p w14:paraId="153EF84A" w14:textId="77777777" w:rsidR="00FE5100" w:rsidRDefault="00FE5100" w:rsidP="00FA7BF4">
            <w:pPr>
              <w:rPr>
                <w:sz w:val="24"/>
                <w:szCs w:val="24"/>
              </w:rPr>
            </w:pPr>
            <w:r>
              <w:rPr>
                <w:sz w:val="24"/>
                <w:szCs w:val="24"/>
              </w:rPr>
              <w:t>Convening Format</w:t>
            </w:r>
          </w:p>
        </w:tc>
        <w:tc>
          <w:tcPr>
            <w:tcW w:w="6555" w:type="dxa"/>
          </w:tcPr>
          <w:p w14:paraId="2BC7F3E5" w14:textId="77777777" w:rsidR="00FE5100" w:rsidRPr="00D23C55" w:rsidRDefault="00FE5100" w:rsidP="00FA7BF4">
            <w:pPr>
              <w:rPr>
                <w:sz w:val="24"/>
                <w:szCs w:val="24"/>
              </w:rPr>
            </w:pPr>
            <w:r>
              <w:rPr>
                <w:sz w:val="24"/>
                <w:szCs w:val="24"/>
              </w:rPr>
              <w:t xml:space="preserve">Listen to Priority Partners request or desires. Determine </w:t>
            </w:r>
            <w:proofErr w:type="gramStart"/>
            <w:r>
              <w:rPr>
                <w:sz w:val="24"/>
                <w:szCs w:val="24"/>
              </w:rPr>
              <w:t>best</w:t>
            </w:r>
            <w:proofErr w:type="gramEnd"/>
            <w:r>
              <w:rPr>
                <w:sz w:val="24"/>
                <w:szCs w:val="24"/>
              </w:rPr>
              <w:t xml:space="preserve"> format based on their feedback. Create win-win opportunities.</w:t>
            </w:r>
          </w:p>
        </w:tc>
        <w:tc>
          <w:tcPr>
            <w:tcW w:w="1846" w:type="dxa"/>
          </w:tcPr>
          <w:p w14:paraId="30E456D5" w14:textId="77777777" w:rsidR="00FE5100" w:rsidRPr="00D23C55" w:rsidRDefault="00FE5100" w:rsidP="00FA7BF4">
            <w:pPr>
              <w:rPr>
                <w:sz w:val="24"/>
                <w:szCs w:val="24"/>
              </w:rPr>
            </w:pPr>
            <w:r>
              <w:rPr>
                <w:sz w:val="24"/>
                <w:szCs w:val="24"/>
              </w:rPr>
              <w:t>ALL</w:t>
            </w:r>
          </w:p>
        </w:tc>
        <w:tc>
          <w:tcPr>
            <w:tcW w:w="1477" w:type="dxa"/>
          </w:tcPr>
          <w:p w14:paraId="42E3FD86" w14:textId="77777777" w:rsidR="00FE5100" w:rsidRPr="00D23C55" w:rsidRDefault="00FE5100" w:rsidP="00FA7BF4">
            <w:pPr>
              <w:rPr>
                <w:sz w:val="24"/>
                <w:szCs w:val="24"/>
              </w:rPr>
            </w:pPr>
            <w:r>
              <w:rPr>
                <w:sz w:val="24"/>
                <w:szCs w:val="24"/>
              </w:rPr>
              <w:t>May 15</w:t>
            </w:r>
          </w:p>
        </w:tc>
        <w:tc>
          <w:tcPr>
            <w:tcW w:w="1385" w:type="dxa"/>
          </w:tcPr>
          <w:p w14:paraId="3F81D6D8" w14:textId="77777777" w:rsidR="00FE5100" w:rsidRPr="00D23C55" w:rsidRDefault="00FE5100" w:rsidP="00FA7BF4">
            <w:pPr>
              <w:rPr>
                <w:sz w:val="24"/>
                <w:szCs w:val="24"/>
              </w:rPr>
            </w:pPr>
            <w:r>
              <w:rPr>
                <w:sz w:val="24"/>
                <w:szCs w:val="24"/>
              </w:rPr>
              <w:t>Pending</w:t>
            </w:r>
          </w:p>
        </w:tc>
      </w:tr>
      <w:tr w:rsidR="00FE5100" w14:paraId="198472F7" w14:textId="77777777" w:rsidTr="00FE5100">
        <w:trPr>
          <w:trHeight w:val="1160"/>
        </w:trPr>
        <w:tc>
          <w:tcPr>
            <w:tcW w:w="2954" w:type="dxa"/>
          </w:tcPr>
          <w:p w14:paraId="13A53C49" w14:textId="77777777" w:rsidR="00FE5100" w:rsidRDefault="00FE5100" w:rsidP="00FA7BF4">
            <w:pPr>
              <w:rPr>
                <w:sz w:val="24"/>
                <w:szCs w:val="24"/>
              </w:rPr>
            </w:pPr>
          </w:p>
          <w:p w14:paraId="4506875F" w14:textId="77777777" w:rsidR="00FE5100" w:rsidRDefault="00FE5100" w:rsidP="00FA7BF4">
            <w:pPr>
              <w:rPr>
                <w:sz w:val="24"/>
                <w:szCs w:val="24"/>
              </w:rPr>
            </w:pPr>
            <w:r>
              <w:rPr>
                <w:sz w:val="24"/>
                <w:szCs w:val="24"/>
              </w:rPr>
              <w:t>Strategy Session</w:t>
            </w:r>
          </w:p>
        </w:tc>
        <w:tc>
          <w:tcPr>
            <w:tcW w:w="6555" w:type="dxa"/>
          </w:tcPr>
          <w:p w14:paraId="268432F6" w14:textId="77777777" w:rsidR="00FE5100" w:rsidRPr="00D23C55" w:rsidRDefault="00FE5100" w:rsidP="00FA7BF4">
            <w:pPr>
              <w:rPr>
                <w:sz w:val="24"/>
                <w:szCs w:val="24"/>
              </w:rPr>
            </w:pPr>
            <w:r>
              <w:rPr>
                <w:sz w:val="24"/>
                <w:szCs w:val="24"/>
              </w:rPr>
              <w:t xml:space="preserve">Schedule session to develop opportunities for engagement, and sustainable change initiatives. Identify facilitator to guide session and hold partners accountable to reach stated goals. </w:t>
            </w:r>
          </w:p>
        </w:tc>
        <w:tc>
          <w:tcPr>
            <w:tcW w:w="1846" w:type="dxa"/>
          </w:tcPr>
          <w:p w14:paraId="38A3CCFA" w14:textId="77777777" w:rsidR="00FE5100" w:rsidRPr="00D23C55" w:rsidRDefault="00FE5100" w:rsidP="00FA7BF4">
            <w:pPr>
              <w:rPr>
                <w:sz w:val="24"/>
                <w:szCs w:val="24"/>
              </w:rPr>
            </w:pPr>
            <w:r>
              <w:rPr>
                <w:sz w:val="24"/>
                <w:szCs w:val="24"/>
              </w:rPr>
              <w:t>Paula, Tiffany, Taylor</w:t>
            </w:r>
          </w:p>
        </w:tc>
        <w:tc>
          <w:tcPr>
            <w:tcW w:w="1477" w:type="dxa"/>
          </w:tcPr>
          <w:p w14:paraId="7EFB62D7" w14:textId="77777777" w:rsidR="00FE5100" w:rsidRPr="00D23C55" w:rsidRDefault="00FE5100" w:rsidP="00FA7BF4">
            <w:pPr>
              <w:rPr>
                <w:sz w:val="24"/>
                <w:szCs w:val="24"/>
              </w:rPr>
            </w:pPr>
            <w:r>
              <w:rPr>
                <w:sz w:val="24"/>
                <w:szCs w:val="24"/>
              </w:rPr>
              <w:t>June 15</w:t>
            </w:r>
          </w:p>
        </w:tc>
        <w:tc>
          <w:tcPr>
            <w:tcW w:w="1385" w:type="dxa"/>
          </w:tcPr>
          <w:p w14:paraId="0D0BD203" w14:textId="77777777" w:rsidR="00FE5100" w:rsidRPr="00D23C55" w:rsidRDefault="00FE5100" w:rsidP="00FA7BF4">
            <w:pPr>
              <w:rPr>
                <w:sz w:val="24"/>
                <w:szCs w:val="24"/>
              </w:rPr>
            </w:pPr>
            <w:r>
              <w:rPr>
                <w:sz w:val="24"/>
                <w:szCs w:val="24"/>
              </w:rPr>
              <w:t>Pending</w:t>
            </w:r>
          </w:p>
        </w:tc>
      </w:tr>
      <w:tr w:rsidR="00FE5100" w14:paraId="33FFC5D7" w14:textId="77777777" w:rsidTr="00FE5100">
        <w:trPr>
          <w:trHeight w:val="2004"/>
        </w:trPr>
        <w:tc>
          <w:tcPr>
            <w:tcW w:w="2954" w:type="dxa"/>
          </w:tcPr>
          <w:p w14:paraId="093B3836" w14:textId="77777777" w:rsidR="00FE5100" w:rsidRDefault="00FE5100" w:rsidP="00FA7BF4">
            <w:pPr>
              <w:rPr>
                <w:sz w:val="24"/>
                <w:szCs w:val="24"/>
              </w:rPr>
            </w:pPr>
          </w:p>
          <w:p w14:paraId="3FE83839" w14:textId="77777777" w:rsidR="00FE5100" w:rsidRDefault="00FE5100" w:rsidP="00FA7BF4">
            <w:pPr>
              <w:rPr>
                <w:sz w:val="24"/>
                <w:szCs w:val="24"/>
              </w:rPr>
            </w:pPr>
            <w:r>
              <w:rPr>
                <w:sz w:val="24"/>
                <w:szCs w:val="24"/>
              </w:rPr>
              <w:t>Shared Goals (Shared Vision, Shared Leadership, Shared Ownership, Shared Management and Shared Measurement)</w:t>
            </w:r>
          </w:p>
        </w:tc>
        <w:tc>
          <w:tcPr>
            <w:tcW w:w="6555" w:type="dxa"/>
          </w:tcPr>
          <w:p w14:paraId="4AC1BCEC" w14:textId="77777777" w:rsidR="00FE5100" w:rsidRPr="00D23C55" w:rsidRDefault="00FE5100" w:rsidP="00FA7BF4">
            <w:pPr>
              <w:rPr>
                <w:sz w:val="24"/>
                <w:szCs w:val="24"/>
              </w:rPr>
            </w:pPr>
            <w:r w:rsidRPr="00D23C55">
              <w:rPr>
                <w:sz w:val="24"/>
                <w:szCs w:val="24"/>
              </w:rPr>
              <w:t xml:space="preserve">Listen to Priority Partners request or desires. </w:t>
            </w:r>
            <w:r>
              <w:rPr>
                <w:sz w:val="24"/>
                <w:szCs w:val="24"/>
              </w:rPr>
              <w:t xml:space="preserve">Discover the </w:t>
            </w:r>
            <w:r w:rsidRPr="00D23C55">
              <w:rPr>
                <w:sz w:val="24"/>
                <w:szCs w:val="24"/>
              </w:rPr>
              <w:t>win-win opportunities.</w:t>
            </w:r>
            <w:r>
              <w:rPr>
                <w:sz w:val="24"/>
                <w:szCs w:val="24"/>
              </w:rPr>
              <w:t xml:space="preserve"> Invite partners and participants to lead, manage </w:t>
            </w:r>
            <w:proofErr w:type="spellStart"/>
            <w:r>
              <w:rPr>
                <w:sz w:val="24"/>
                <w:szCs w:val="24"/>
              </w:rPr>
              <w:t>ad</w:t>
            </w:r>
            <w:proofErr w:type="spellEnd"/>
            <w:r>
              <w:rPr>
                <w:sz w:val="24"/>
                <w:szCs w:val="24"/>
              </w:rPr>
              <w:t xml:space="preserve"> contribute to the total engagement process.</w:t>
            </w:r>
          </w:p>
        </w:tc>
        <w:tc>
          <w:tcPr>
            <w:tcW w:w="1846" w:type="dxa"/>
          </w:tcPr>
          <w:p w14:paraId="057977E3" w14:textId="77777777" w:rsidR="00FE5100" w:rsidRPr="00D23C55" w:rsidRDefault="00FE5100" w:rsidP="00FA7BF4">
            <w:pPr>
              <w:rPr>
                <w:sz w:val="24"/>
                <w:szCs w:val="24"/>
              </w:rPr>
            </w:pPr>
            <w:r>
              <w:rPr>
                <w:sz w:val="24"/>
                <w:szCs w:val="24"/>
              </w:rPr>
              <w:t>ALL</w:t>
            </w:r>
          </w:p>
        </w:tc>
        <w:tc>
          <w:tcPr>
            <w:tcW w:w="1477" w:type="dxa"/>
          </w:tcPr>
          <w:p w14:paraId="1FF90440" w14:textId="77777777" w:rsidR="00FE5100" w:rsidRPr="00D23C55" w:rsidRDefault="00FE5100" w:rsidP="00FA7BF4">
            <w:pPr>
              <w:rPr>
                <w:sz w:val="24"/>
                <w:szCs w:val="24"/>
              </w:rPr>
            </w:pPr>
            <w:r>
              <w:rPr>
                <w:sz w:val="24"/>
                <w:szCs w:val="24"/>
              </w:rPr>
              <w:t>June 30</w:t>
            </w:r>
          </w:p>
        </w:tc>
        <w:tc>
          <w:tcPr>
            <w:tcW w:w="1385" w:type="dxa"/>
          </w:tcPr>
          <w:p w14:paraId="2F24DB5A" w14:textId="77777777" w:rsidR="00FE5100" w:rsidRPr="00D23C55" w:rsidRDefault="00FE5100" w:rsidP="00FA7BF4">
            <w:pPr>
              <w:rPr>
                <w:sz w:val="24"/>
                <w:szCs w:val="24"/>
              </w:rPr>
            </w:pPr>
            <w:r>
              <w:rPr>
                <w:sz w:val="24"/>
                <w:szCs w:val="24"/>
              </w:rPr>
              <w:t>Pending</w:t>
            </w:r>
          </w:p>
        </w:tc>
      </w:tr>
    </w:tbl>
    <w:p w14:paraId="7655A125" w14:textId="77777777" w:rsidR="00FE5100" w:rsidRDefault="00FE5100" w:rsidP="00FE5100"/>
    <w:p w14:paraId="0D7EF9DA" w14:textId="77777777" w:rsidR="006F7005" w:rsidRPr="00071E98" w:rsidRDefault="006F7005" w:rsidP="004D3CA2">
      <w:pPr>
        <w:spacing w:after="0"/>
        <w:rPr>
          <w:sz w:val="24"/>
          <w:szCs w:val="24"/>
        </w:rPr>
      </w:pPr>
    </w:p>
    <w:sectPr w:rsidR="006F7005" w:rsidRPr="00071E98" w:rsidSect="00FE5100">
      <w:headerReference w:type="even" r:id="rId11"/>
      <w:headerReference w:type="default" r:id="rId12"/>
      <w:footerReference w:type="even" r:id="rId13"/>
      <w:footerReference w:type="default" r:id="rId14"/>
      <w:headerReference w:type="first" r:id="rId15"/>
      <w:footerReference w:type="first" r:id="rId16"/>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E6433" w14:textId="77777777" w:rsidR="00D55DE4" w:rsidRDefault="00D55DE4" w:rsidP="003D660A">
      <w:r>
        <w:separator/>
      </w:r>
    </w:p>
    <w:p w14:paraId="3776D6F0" w14:textId="77777777" w:rsidR="00D55DE4" w:rsidRDefault="00D55DE4" w:rsidP="003D660A"/>
    <w:p w14:paraId="65209565" w14:textId="77777777" w:rsidR="00D55DE4" w:rsidRDefault="00D55DE4" w:rsidP="003D660A"/>
  </w:endnote>
  <w:endnote w:type="continuationSeparator" w:id="0">
    <w:p w14:paraId="3C972D14" w14:textId="77777777" w:rsidR="00D55DE4" w:rsidRDefault="00D55DE4" w:rsidP="003D660A">
      <w:r>
        <w:continuationSeparator/>
      </w:r>
    </w:p>
    <w:p w14:paraId="0EA91FFA" w14:textId="77777777" w:rsidR="00D55DE4" w:rsidRDefault="00D55DE4" w:rsidP="003D660A"/>
    <w:p w14:paraId="093C66C8" w14:textId="77777777" w:rsidR="00D55DE4" w:rsidRDefault="00D55DE4" w:rsidP="003D6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Lato">
    <w:altName w:val="Segoe UI"/>
    <w:charset w:val="00"/>
    <w:family w:val="swiss"/>
    <w:pitch w:val="variable"/>
    <w:sig w:usb0="E10002FF" w:usb1="5000ECFF" w:usb2="00000021" w:usb3="00000000" w:csb0="0000019F" w:csb1="00000000"/>
  </w:font>
  <w:font w:name="Neutraface Display Bold">
    <w:altName w:val="Calibri"/>
    <w:panose1 w:val="00000000000000000000"/>
    <w:charset w:val="00"/>
    <w:family w:val="modern"/>
    <w:notTrueType/>
    <w:pitch w:val="variable"/>
    <w:sig w:usb0="8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9C73" w14:textId="77777777" w:rsidR="00FE5100" w:rsidRDefault="00FE5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4D8D" w14:textId="3971F4D5" w:rsidR="00CE4AFF" w:rsidRPr="00FD66E3" w:rsidRDefault="00CE4AFF" w:rsidP="00071E98">
    <w:pPr>
      <w:pStyle w:val="Footer"/>
      <w:spacing w:before="160" w:after="160"/>
      <w:ind w:left="2880"/>
      <w:jc w:val="center"/>
      <w:rPr>
        <w:i/>
        <w:iCs/>
        <w:sz w:val="16"/>
        <w:szCs w:val="16"/>
      </w:rPr>
    </w:pPr>
  </w:p>
  <w:tbl>
    <w:tblPr>
      <w:tblStyle w:val="TableGrid"/>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80"/>
      <w:gridCol w:w="279"/>
      <w:gridCol w:w="279"/>
      <w:gridCol w:w="274"/>
      <w:gridCol w:w="274"/>
      <w:gridCol w:w="275"/>
      <w:gridCol w:w="274"/>
      <w:gridCol w:w="275"/>
      <w:gridCol w:w="274"/>
      <w:gridCol w:w="275"/>
      <w:gridCol w:w="274"/>
      <w:gridCol w:w="275"/>
      <w:gridCol w:w="274"/>
      <w:gridCol w:w="275"/>
      <w:gridCol w:w="274"/>
      <w:gridCol w:w="275"/>
      <w:gridCol w:w="274"/>
      <w:gridCol w:w="277"/>
      <w:gridCol w:w="274"/>
      <w:gridCol w:w="89"/>
      <w:gridCol w:w="185"/>
      <w:gridCol w:w="275"/>
      <w:gridCol w:w="274"/>
      <w:gridCol w:w="275"/>
      <w:gridCol w:w="274"/>
      <w:gridCol w:w="157"/>
      <w:gridCol w:w="118"/>
      <w:gridCol w:w="274"/>
      <w:gridCol w:w="275"/>
      <w:gridCol w:w="274"/>
      <w:gridCol w:w="275"/>
      <w:gridCol w:w="274"/>
      <w:gridCol w:w="275"/>
      <w:gridCol w:w="274"/>
      <w:gridCol w:w="275"/>
      <w:gridCol w:w="282"/>
      <w:gridCol w:w="284"/>
    </w:tblGrid>
    <w:tr w:rsidR="009557F4" w14:paraId="584B0ED0" w14:textId="77777777" w:rsidTr="00AC203E">
      <w:trPr>
        <w:gridBefore w:val="1"/>
        <w:wBefore w:w="2880" w:type="dxa"/>
      </w:trPr>
      <w:tc>
        <w:tcPr>
          <w:tcW w:w="279" w:type="dxa"/>
        </w:tcPr>
        <w:p w14:paraId="0828F6C3" w14:textId="77777777" w:rsidR="009557F4" w:rsidRPr="00D452C3" w:rsidRDefault="009557F4" w:rsidP="00071E98">
          <w:pPr>
            <w:pStyle w:val="Footer"/>
            <w:jc w:val="center"/>
            <w:rPr>
              <w:sz w:val="8"/>
              <w:szCs w:val="8"/>
            </w:rPr>
          </w:pPr>
        </w:p>
      </w:tc>
      <w:tc>
        <w:tcPr>
          <w:tcW w:w="279" w:type="dxa"/>
        </w:tcPr>
        <w:p w14:paraId="268F56D5" w14:textId="77777777" w:rsidR="009557F4" w:rsidRPr="00D452C3" w:rsidRDefault="009557F4" w:rsidP="00071E98">
          <w:pPr>
            <w:pStyle w:val="Footer"/>
            <w:jc w:val="center"/>
            <w:rPr>
              <w:sz w:val="8"/>
              <w:szCs w:val="8"/>
            </w:rPr>
          </w:pPr>
        </w:p>
      </w:tc>
      <w:tc>
        <w:tcPr>
          <w:tcW w:w="274" w:type="dxa"/>
          <w:shd w:val="clear" w:color="auto" w:fill="004E9A" w:themeFill="accent1"/>
        </w:tcPr>
        <w:p w14:paraId="6402E180" w14:textId="77777777" w:rsidR="009557F4" w:rsidRPr="00D452C3" w:rsidRDefault="009557F4" w:rsidP="00071E98">
          <w:pPr>
            <w:pStyle w:val="Footer"/>
            <w:jc w:val="center"/>
            <w:rPr>
              <w:sz w:val="8"/>
              <w:szCs w:val="8"/>
            </w:rPr>
          </w:pPr>
        </w:p>
      </w:tc>
      <w:tc>
        <w:tcPr>
          <w:tcW w:w="274" w:type="dxa"/>
          <w:shd w:val="clear" w:color="auto" w:fill="004E9A" w:themeFill="accent1"/>
        </w:tcPr>
        <w:p w14:paraId="5D91C736" w14:textId="77777777" w:rsidR="009557F4" w:rsidRPr="00D452C3" w:rsidRDefault="009557F4" w:rsidP="00071E98">
          <w:pPr>
            <w:pStyle w:val="Footer"/>
            <w:jc w:val="center"/>
            <w:rPr>
              <w:sz w:val="8"/>
              <w:szCs w:val="8"/>
            </w:rPr>
          </w:pPr>
        </w:p>
      </w:tc>
      <w:tc>
        <w:tcPr>
          <w:tcW w:w="275" w:type="dxa"/>
          <w:shd w:val="clear" w:color="auto" w:fill="004E9A" w:themeFill="accent1"/>
        </w:tcPr>
        <w:p w14:paraId="3C94490B" w14:textId="77777777" w:rsidR="009557F4" w:rsidRPr="00D452C3" w:rsidRDefault="009557F4" w:rsidP="00071E98">
          <w:pPr>
            <w:pStyle w:val="Footer"/>
            <w:jc w:val="center"/>
            <w:rPr>
              <w:sz w:val="8"/>
              <w:szCs w:val="8"/>
            </w:rPr>
          </w:pPr>
        </w:p>
      </w:tc>
      <w:tc>
        <w:tcPr>
          <w:tcW w:w="274" w:type="dxa"/>
          <w:shd w:val="clear" w:color="auto" w:fill="004E9A" w:themeFill="accent1"/>
        </w:tcPr>
        <w:p w14:paraId="1FC31074" w14:textId="77777777" w:rsidR="009557F4" w:rsidRPr="00D452C3" w:rsidRDefault="009557F4" w:rsidP="00071E98">
          <w:pPr>
            <w:pStyle w:val="Footer"/>
            <w:jc w:val="center"/>
            <w:rPr>
              <w:sz w:val="8"/>
              <w:szCs w:val="8"/>
            </w:rPr>
          </w:pPr>
        </w:p>
      </w:tc>
      <w:tc>
        <w:tcPr>
          <w:tcW w:w="275" w:type="dxa"/>
          <w:shd w:val="clear" w:color="auto" w:fill="004E9A" w:themeFill="accent1"/>
        </w:tcPr>
        <w:p w14:paraId="195AE35F" w14:textId="77777777" w:rsidR="009557F4" w:rsidRPr="00D452C3" w:rsidRDefault="009557F4" w:rsidP="00071E98">
          <w:pPr>
            <w:jc w:val="center"/>
            <w:rPr>
              <w:sz w:val="8"/>
              <w:szCs w:val="8"/>
            </w:rPr>
          </w:pPr>
        </w:p>
      </w:tc>
      <w:tc>
        <w:tcPr>
          <w:tcW w:w="274" w:type="dxa"/>
          <w:shd w:val="clear" w:color="auto" w:fill="004E9A" w:themeFill="accent1"/>
        </w:tcPr>
        <w:p w14:paraId="4ED173F3" w14:textId="77777777" w:rsidR="009557F4" w:rsidRPr="00D452C3" w:rsidRDefault="009557F4" w:rsidP="00071E98">
          <w:pPr>
            <w:jc w:val="center"/>
            <w:rPr>
              <w:sz w:val="8"/>
              <w:szCs w:val="8"/>
            </w:rPr>
          </w:pPr>
        </w:p>
      </w:tc>
      <w:tc>
        <w:tcPr>
          <w:tcW w:w="275" w:type="dxa"/>
          <w:shd w:val="clear" w:color="auto" w:fill="004E9A" w:themeFill="accent1"/>
        </w:tcPr>
        <w:p w14:paraId="545A1335" w14:textId="77777777" w:rsidR="009557F4" w:rsidRPr="00D452C3" w:rsidRDefault="009557F4" w:rsidP="00071E98">
          <w:pPr>
            <w:jc w:val="center"/>
            <w:rPr>
              <w:sz w:val="8"/>
              <w:szCs w:val="8"/>
            </w:rPr>
          </w:pPr>
        </w:p>
      </w:tc>
      <w:tc>
        <w:tcPr>
          <w:tcW w:w="274" w:type="dxa"/>
          <w:shd w:val="clear" w:color="auto" w:fill="004E9A" w:themeFill="accent1"/>
        </w:tcPr>
        <w:p w14:paraId="1E9FC19B" w14:textId="77777777" w:rsidR="009557F4" w:rsidRPr="00D452C3" w:rsidRDefault="009557F4" w:rsidP="00071E98">
          <w:pPr>
            <w:jc w:val="center"/>
            <w:rPr>
              <w:sz w:val="8"/>
              <w:szCs w:val="8"/>
            </w:rPr>
          </w:pPr>
        </w:p>
      </w:tc>
      <w:tc>
        <w:tcPr>
          <w:tcW w:w="275" w:type="dxa"/>
          <w:shd w:val="clear" w:color="auto" w:fill="004E9A" w:themeFill="accent1"/>
        </w:tcPr>
        <w:p w14:paraId="71D3199E" w14:textId="77777777" w:rsidR="009557F4" w:rsidRPr="00D452C3" w:rsidRDefault="009557F4" w:rsidP="00071E98">
          <w:pPr>
            <w:jc w:val="center"/>
            <w:rPr>
              <w:sz w:val="8"/>
              <w:szCs w:val="8"/>
            </w:rPr>
          </w:pPr>
        </w:p>
      </w:tc>
      <w:tc>
        <w:tcPr>
          <w:tcW w:w="274" w:type="dxa"/>
          <w:shd w:val="clear" w:color="auto" w:fill="004E9A" w:themeFill="accent1"/>
        </w:tcPr>
        <w:p w14:paraId="4A8AB916" w14:textId="77777777" w:rsidR="009557F4" w:rsidRPr="00D452C3" w:rsidRDefault="009557F4" w:rsidP="00071E98">
          <w:pPr>
            <w:jc w:val="center"/>
            <w:rPr>
              <w:sz w:val="8"/>
              <w:szCs w:val="8"/>
            </w:rPr>
          </w:pPr>
        </w:p>
      </w:tc>
      <w:tc>
        <w:tcPr>
          <w:tcW w:w="275" w:type="dxa"/>
          <w:shd w:val="clear" w:color="auto" w:fill="9ECF7C" w:themeFill="accent2"/>
        </w:tcPr>
        <w:p w14:paraId="46EB500B" w14:textId="77777777" w:rsidR="009557F4" w:rsidRPr="00D452C3" w:rsidRDefault="009557F4" w:rsidP="00071E98">
          <w:pPr>
            <w:jc w:val="center"/>
            <w:rPr>
              <w:sz w:val="8"/>
              <w:szCs w:val="8"/>
            </w:rPr>
          </w:pPr>
        </w:p>
      </w:tc>
      <w:tc>
        <w:tcPr>
          <w:tcW w:w="274" w:type="dxa"/>
          <w:shd w:val="clear" w:color="auto" w:fill="9ECF7C" w:themeFill="accent2"/>
        </w:tcPr>
        <w:p w14:paraId="4C6A81AC" w14:textId="77777777" w:rsidR="009557F4" w:rsidRPr="00D452C3" w:rsidRDefault="009557F4" w:rsidP="00071E98">
          <w:pPr>
            <w:jc w:val="center"/>
            <w:rPr>
              <w:sz w:val="8"/>
              <w:szCs w:val="8"/>
            </w:rPr>
          </w:pPr>
        </w:p>
      </w:tc>
      <w:tc>
        <w:tcPr>
          <w:tcW w:w="275" w:type="dxa"/>
          <w:shd w:val="clear" w:color="auto" w:fill="9ECF7C" w:themeFill="accent2"/>
        </w:tcPr>
        <w:p w14:paraId="2CFD8EDC" w14:textId="77777777" w:rsidR="009557F4" w:rsidRPr="00D452C3" w:rsidRDefault="009557F4" w:rsidP="00071E98">
          <w:pPr>
            <w:jc w:val="center"/>
            <w:rPr>
              <w:sz w:val="8"/>
              <w:szCs w:val="8"/>
            </w:rPr>
          </w:pPr>
        </w:p>
      </w:tc>
      <w:tc>
        <w:tcPr>
          <w:tcW w:w="274" w:type="dxa"/>
          <w:shd w:val="clear" w:color="auto" w:fill="9ECF7C" w:themeFill="accent2"/>
        </w:tcPr>
        <w:p w14:paraId="165E4C91" w14:textId="77777777" w:rsidR="009557F4" w:rsidRPr="00D452C3" w:rsidRDefault="009557F4" w:rsidP="00071E98">
          <w:pPr>
            <w:jc w:val="center"/>
            <w:rPr>
              <w:sz w:val="8"/>
              <w:szCs w:val="8"/>
            </w:rPr>
          </w:pPr>
        </w:p>
      </w:tc>
      <w:tc>
        <w:tcPr>
          <w:tcW w:w="277" w:type="dxa"/>
          <w:shd w:val="clear" w:color="auto" w:fill="9ECF7C" w:themeFill="accent2"/>
        </w:tcPr>
        <w:p w14:paraId="3AAC0475" w14:textId="77777777" w:rsidR="009557F4" w:rsidRPr="00D452C3" w:rsidRDefault="009557F4" w:rsidP="00071E98">
          <w:pPr>
            <w:jc w:val="center"/>
            <w:rPr>
              <w:sz w:val="8"/>
              <w:szCs w:val="8"/>
            </w:rPr>
          </w:pPr>
        </w:p>
      </w:tc>
      <w:tc>
        <w:tcPr>
          <w:tcW w:w="274" w:type="dxa"/>
          <w:shd w:val="clear" w:color="auto" w:fill="9ECF7C" w:themeFill="accent2"/>
        </w:tcPr>
        <w:p w14:paraId="7433D5AA" w14:textId="77777777" w:rsidR="009557F4" w:rsidRPr="00D452C3" w:rsidRDefault="009557F4" w:rsidP="00071E98">
          <w:pPr>
            <w:jc w:val="center"/>
            <w:rPr>
              <w:sz w:val="8"/>
              <w:szCs w:val="8"/>
            </w:rPr>
          </w:pPr>
        </w:p>
      </w:tc>
      <w:tc>
        <w:tcPr>
          <w:tcW w:w="274" w:type="dxa"/>
          <w:gridSpan w:val="2"/>
          <w:shd w:val="clear" w:color="auto" w:fill="9ECF7C" w:themeFill="accent2"/>
        </w:tcPr>
        <w:p w14:paraId="0398E0CF" w14:textId="77777777" w:rsidR="009557F4" w:rsidRPr="00D452C3" w:rsidRDefault="009557F4" w:rsidP="00071E98">
          <w:pPr>
            <w:jc w:val="center"/>
            <w:rPr>
              <w:sz w:val="8"/>
              <w:szCs w:val="8"/>
            </w:rPr>
          </w:pPr>
        </w:p>
      </w:tc>
      <w:tc>
        <w:tcPr>
          <w:tcW w:w="275" w:type="dxa"/>
          <w:shd w:val="clear" w:color="auto" w:fill="9ECF7C" w:themeFill="accent2"/>
        </w:tcPr>
        <w:p w14:paraId="1AF51707" w14:textId="77777777" w:rsidR="009557F4" w:rsidRPr="00D452C3" w:rsidRDefault="009557F4" w:rsidP="00071E98">
          <w:pPr>
            <w:jc w:val="center"/>
            <w:rPr>
              <w:sz w:val="8"/>
              <w:szCs w:val="8"/>
            </w:rPr>
          </w:pPr>
        </w:p>
      </w:tc>
      <w:tc>
        <w:tcPr>
          <w:tcW w:w="274" w:type="dxa"/>
          <w:shd w:val="clear" w:color="auto" w:fill="9ECF7C" w:themeFill="accent2"/>
        </w:tcPr>
        <w:p w14:paraId="4781395D" w14:textId="77777777" w:rsidR="009557F4" w:rsidRPr="00D452C3" w:rsidRDefault="009557F4" w:rsidP="00071E98">
          <w:pPr>
            <w:jc w:val="center"/>
            <w:rPr>
              <w:sz w:val="8"/>
              <w:szCs w:val="8"/>
            </w:rPr>
          </w:pPr>
        </w:p>
      </w:tc>
      <w:tc>
        <w:tcPr>
          <w:tcW w:w="275" w:type="dxa"/>
          <w:shd w:val="clear" w:color="auto" w:fill="9ECF7C" w:themeFill="accent2"/>
        </w:tcPr>
        <w:p w14:paraId="43828C1D" w14:textId="77777777" w:rsidR="009557F4" w:rsidRPr="00D452C3" w:rsidRDefault="009557F4" w:rsidP="00071E98">
          <w:pPr>
            <w:jc w:val="center"/>
            <w:rPr>
              <w:sz w:val="8"/>
              <w:szCs w:val="8"/>
            </w:rPr>
          </w:pPr>
        </w:p>
      </w:tc>
      <w:tc>
        <w:tcPr>
          <w:tcW w:w="274" w:type="dxa"/>
          <w:shd w:val="clear" w:color="auto" w:fill="F06828" w:themeFill="accent3"/>
        </w:tcPr>
        <w:p w14:paraId="0245FA86" w14:textId="77777777" w:rsidR="009557F4" w:rsidRPr="00D452C3" w:rsidRDefault="009557F4" w:rsidP="00071E98">
          <w:pPr>
            <w:jc w:val="center"/>
            <w:rPr>
              <w:sz w:val="8"/>
              <w:szCs w:val="8"/>
            </w:rPr>
          </w:pPr>
        </w:p>
      </w:tc>
      <w:tc>
        <w:tcPr>
          <w:tcW w:w="275" w:type="dxa"/>
          <w:gridSpan w:val="2"/>
          <w:shd w:val="clear" w:color="auto" w:fill="F06828" w:themeFill="accent3"/>
        </w:tcPr>
        <w:p w14:paraId="51A88CD1" w14:textId="77777777" w:rsidR="009557F4" w:rsidRPr="00D452C3" w:rsidRDefault="009557F4" w:rsidP="00071E98">
          <w:pPr>
            <w:jc w:val="center"/>
            <w:rPr>
              <w:sz w:val="8"/>
              <w:szCs w:val="8"/>
            </w:rPr>
          </w:pPr>
        </w:p>
      </w:tc>
      <w:tc>
        <w:tcPr>
          <w:tcW w:w="274" w:type="dxa"/>
          <w:shd w:val="clear" w:color="auto" w:fill="F06828" w:themeFill="accent3"/>
        </w:tcPr>
        <w:p w14:paraId="4A2F193A" w14:textId="77777777" w:rsidR="009557F4" w:rsidRPr="00D452C3" w:rsidRDefault="009557F4" w:rsidP="00071E98">
          <w:pPr>
            <w:jc w:val="center"/>
            <w:rPr>
              <w:sz w:val="8"/>
              <w:szCs w:val="8"/>
            </w:rPr>
          </w:pPr>
        </w:p>
      </w:tc>
      <w:tc>
        <w:tcPr>
          <w:tcW w:w="275" w:type="dxa"/>
          <w:shd w:val="clear" w:color="auto" w:fill="F06828" w:themeFill="accent3"/>
        </w:tcPr>
        <w:p w14:paraId="0BE794C0" w14:textId="77777777" w:rsidR="009557F4" w:rsidRPr="00D452C3" w:rsidRDefault="009557F4" w:rsidP="00071E98">
          <w:pPr>
            <w:jc w:val="center"/>
            <w:rPr>
              <w:sz w:val="8"/>
              <w:szCs w:val="8"/>
            </w:rPr>
          </w:pPr>
        </w:p>
      </w:tc>
      <w:tc>
        <w:tcPr>
          <w:tcW w:w="274" w:type="dxa"/>
          <w:shd w:val="clear" w:color="auto" w:fill="F06828" w:themeFill="accent3"/>
        </w:tcPr>
        <w:p w14:paraId="4E423296" w14:textId="77777777" w:rsidR="009557F4" w:rsidRPr="00D452C3" w:rsidRDefault="009557F4" w:rsidP="00071E98">
          <w:pPr>
            <w:jc w:val="center"/>
            <w:rPr>
              <w:sz w:val="8"/>
              <w:szCs w:val="8"/>
            </w:rPr>
          </w:pPr>
        </w:p>
      </w:tc>
      <w:tc>
        <w:tcPr>
          <w:tcW w:w="275" w:type="dxa"/>
          <w:shd w:val="clear" w:color="auto" w:fill="F06828" w:themeFill="accent3"/>
        </w:tcPr>
        <w:p w14:paraId="5C9B7E1B" w14:textId="77777777" w:rsidR="009557F4" w:rsidRPr="00D452C3" w:rsidRDefault="009557F4" w:rsidP="00071E98">
          <w:pPr>
            <w:jc w:val="center"/>
            <w:rPr>
              <w:sz w:val="8"/>
              <w:szCs w:val="8"/>
            </w:rPr>
          </w:pPr>
        </w:p>
      </w:tc>
      <w:tc>
        <w:tcPr>
          <w:tcW w:w="274" w:type="dxa"/>
          <w:shd w:val="clear" w:color="auto" w:fill="F06828" w:themeFill="accent3"/>
        </w:tcPr>
        <w:p w14:paraId="5441B4F0" w14:textId="77777777" w:rsidR="009557F4" w:rsidRPr="00D452C3" w:rsidRDefault="009557F4" w:rsidP="00071E98">
          <w:pPr>
            <w:jc w:val="center"/>
            <w:rPr>
              <w:sz w:val="8"/>
              <w:szCs w:val="8"/>
            </w:rPr>
          </w:pPr>
        </w:p>
      </w:tc>
      <w:tc>
        <w:tcPr>
          <w:tcW w:w="275" w:type="dxa"/>
          <w:shd w:val="clear" w:color="auto" w:fill="F06828" w:themeFill="accent3"/>
        </w:tcPr>
        <w:p w14:paraId="77C740F0" w14:textId="77777777" w:rsidR="009557F4" w:rsidRPr="00D452C3" w:rsidRDefault="009557F4" w:rsidP="00071E98">
          <w:pPr>
            <w:jc w:val="center"/>
            <w:rPr>
              <w:sz w:val="8"/>
              <w:szCs w:val="8"/>
            </w:rPr>
          </w:pPr>
        </w:p>
      </w:tc>
      <w:tc>
        <w:tcPr>
          <w:tcW w:w="274" w:type="dxa"/>
          <w:shd w:val="clear" w:color="auto" w:fill="F06828" w:themeFill="accent3"/>
        </w:tcPr>
        <w:p w14:paraId="32132AA7" w14:textId="77777777" w:rsidR="009557F4" w:rsidRPr="00D452C3" w:rsidRDefault="009557F4" w:rsidP="00071E98">
          <w:pPr>
            <w:jc w:val="center"/>
            <w:rPr>
              <w:sz w:val="8"/>
              <w:szCs w:val="8"/>
            </w:rPr>
          </w:pPr>
        </w:p>
      </w:tc>
      <w:tc>
        <w:tcPr>
          <w:tcW w:w="275" w:type="dxa"/>
          <w:shd w:val="clear" w:color="auto" w:fill="F06828" w:themeFill="accent3"/>
        </w:tcPr>
        <w:p w14:paraId="24581F10" w14:textId="77777777" w:rsidR="009557F4" w:rsidRPr="00D452C3" w:rsidRDefault="009557F4" w:rsidP="00071E98">
          <w:pPr>
            <w:jc w:val="center"/>
            <w:rPr>
              <w:sz w:val="8"/>
              <w:szCs w:val="8"/>
            </w:rPr>
          </w:pPr>
        </w:p>
      </w:tc>
      <w:tc>
        <w:tcPr>
          <w:tcW w:w="282" w:type="dxa"/>
        </w:tcPr>
        <w:p w14:paraId="63AC6CD8" w14:textId="77777777" w:rsidR="009557F4" w:rsidRPr="00D452C3" w:rsidRDefault="009557F4" w:rsidP="00071E98">
          <w:pPr>
            <w:jc w:val="center"/>
            <w:rPr>
              <w:sz w:val="8"/>
              <w:szCs w:val="8"/>
            </w:rPr>
          </w:pPr>
        </w:p>
      </w:tc>
      <w:tc>
        <w:tcPr>
          <w:tcW w:w="284" w:type="dxa"/>
        </w:tcPr>
        <w:p w14:paraId="68D897F9" w14:textId="77777777" w:rsidR="009557F4" w:rsidRPr="00D452C3" w:rsidRDefault="009557F4" w:rsidP="00071E98">
          <w:pPr>
            <w:jc w:val="center"/>
            <w:rPr>
              <w:sz w:val="8"/>
              <w:szCs w:val="8"/>
            </w:rPr>
          </w:pPr>
        </w:p>
      </w:tc>
    </w:tr>
    <w:tr w:rsidR="009557F4" w14:paraId="5CCC7311" w14:textId="77777777" w:rsidTr="00AC203E">
      <w:trPr>
        <w:gridBefore w:val="1"/>
        <w:wBefore w:w="2880" w:type="dxa"/>
      </w:trPr>
      <w:tc>
        <w:tcPr>
          <w:tcW w:w="279" w:type="dxa"/>
        </w:tcPr>
        <w:p w14:paraId="528415DB" w14:textId="77777777" w:rsidR="009557F4" w:rsidRPr="00D452C3" w:rsidRDefault="009557F4" w:rsidP="00071E98">
          <w:pPr>
            <w:pStyle w:val="Footer"/>
            <w:jc w:val="center"/>
            <w:rPr>
              <w:rFonts w:asciiTheme="majorHAnsi" w:hAnsiTheme="majorHAnsi"/>
              <w:sz w:val="16"/>
              <w:szCs w:val="16"/>
            </w:rPr>
          </w:pPr>
        </w:p>
      </w:tc>
      <w:tc>
        <w:tcPr>
          <w:tcW w:w="279" w:type="dxa"/>
        </w:tcPr>
        <w:p w14:paraId="304759A9" w14:textId="77777777" w:rsidR="009557F4" w:rsidRPr="00D452C3" w:rsidRDefault="009557F4" w:rsidP="00071E98">
          <w:pPr>
            <w:pStyle w:val="Footer"/>
            <w:jc w:val="center"/>
            <w:rPr>
              <w:rFonts w:asciiTheme="majorHAnsi" w:hAnsiTheme="majorHAnsi"/>
              <w:sz w:val="16"/>
              <w:szCs w:val="16"/>
            </w:rPr>
          </w:pPr>
        </w:p>
      </w:tc>
      <w:tc>
        <w:tcPr>
          <w:tcW w:w="274" w:type="dxa"/>
        </w:tcPr>
        <w:p w14:paraId="3C477FD6" w14:textId="77777777" w:rsidR="009557F4" w:rsidRPr="00D452C3" w:rsidRDefault="009557F4" w:rsidP="00071E98">
          <w:pPr>
            <w:pStyle w:val="Footer"/>
            <w:jc w:val="center"/>
            <w:rPr>
              <w:rFonts w:asciiTheme="majorHAnsi" w:hAnsiTheme="majorHAnsi"/>
              <w:sz w:val="16"/>
              <w:szCs w:val="16"/>
            </w:rPr>
          </w:pPr>
        </w:p>
      </w:tc>
      <w:tc>
        <w:tcPr>
          <w:tcW w:w="2196" w:type="dxa"/>
          <w:gridSpan w:val="8"/>
        </w:tcPr>
        <w:p w14:paraId="1E000D9C" w14:textId="77777777" w:rsidR="009557F4" w:rsidRPr="00D452C3" w:rsidRDefault="009557F4" w:rsidP="00071E98">
          <w:pPr>
            <w:jc w:val="center"/>
            <w:rPr>
              <w:rFonts w:asciiTheme="majorHAnsi" w:hAnsiTheme="majorHAnsi"/>
              <w:sz w:val="16"/>
              <w:szCs w:val="16"/>
            </w:rPr>
          </w:pPr>
        </w:p>
      </w:tc>
      <w:tc>
        <w:tcPr>
          <w:tcW w:w="274" w:type="dxa"/>
        </w:tcPr>
        <w:p w14:paraId="0316DD7C" w14:textId="77777777" w:rsidR="009557F4" w:rsidRPr="00D452C3" w:rsidRDefault="009557F4" w:rsidP="00071E98">
          <w:pPr>
            <w:jc w:val="center"/>
            <w:rPr>
              <w:rFonts w:asciiTheme="majorHAnsi" w:hAnsiTheme="majorHAnsi"/>
              <w:sz w:val="16"/>
              <w:szCs w:val="16"/>
            </w:rPr>
          </w:pPr>
        </w:p>
      </w:tc>
      <w:tc>
        <w:tcPr>
          <w:tcW w:w="275" w:type="dxa"/>
        </w:tcPr>
        <w:p w14:paraId="1F3BA049" w14:textId="77777777" w:rsidR="009557F4" w:rsidRPr="00D452C3" w:rsidRDefault="009557F4" w:rsidP="00071E98">
          <w:pPr>
            <w:jc w:val="center"/>
            <w:rPr>
              <w:rFonts w:asciiTheme="majorHAnsi" w:hAnsiTheme="majorHAnsi"/>
              <w:sz w:val="16"/>
              <w:szCs w:val="16"/>
            </w:rPr>
          </w:pPr>
        </w:p>
      </w:tc>
      <w:tc>
        <w:tcPr>
          <w:tcW w:w="2197" w:type="dxa"/>
          <w:gridSpan w:val="9"/>
        </w:tcPr>
        <w:p w14:paraId="4D80D9E0" w14:textId="77777777" w:rsidR="009557F4" w:rsidRPr="00D452C3" w:rsidRDefault="009557F4" w:rsidP="00071E98">
          <w:pPr>
            <w:jc w:val="center"/>
            <w:rPr>
              <w:rFonts w:asciiTheme="majorHAnsi" w:hAnsiTheme="majorHAnsi"/>
              <w:sz w:val="16"/>
              <w:szCs w:val="16"/>
            </w:rPr>
          </w:pPr>
        </w:p>
      </w:tc>
      <w:tc>
        <w:tcPr>
          <w:tcW w:w="275" w:type="dxa"/>
        </w:tcPr>
        <w:p w14:paraId="6333508C" w14:textId="77777777" w:rsidR="009557F4" w:rsidRPr="00D452C3" w:rsidRDefault="009557F4" w:rsidP="00071E98">
          <w:pPr>
            <w:jc w:val="center"/>
            <w:rPr>
              <w:rFonts w:asciiTheme="majorHAnsi" w:hAnsiTheme="majorHAnsi"/>
              <w:sz w:val="16"/>
              <w:szCs w:val="16"/>
            </w:rPr>
          </w:pPr>
        </w:p>
      </w:tc>
      <w:tc>
        <w:tcPr>
          <w:tcW w:w="274" w:type="dxa"/>
        </w:tcPr>
        <w:p w14:paraId="42A5F376" w14:textId="77777777" w:rsidR="009557F4" w:rsidRPr="00D452C3" w:rsidRDefault="009557F4" w:rsidP="00071E98">
          <w:pPr>
            <w:jc w:val="center"/>
            <w:rPr>
              <w:rFonts w:asciiTheme="majorHAnsi" w:hAnsiTheme="majorHAnsi"/>
              <w:sz w:val="16"/>
              <w:szCs w:val="16"/>
            </w:rPr>
          </w:pPr>
        </w:p>
      </w:tc>
      <w:tc>
        <w:tcPr>
          <w:tcW w:w="2196" w:type="dxa"/>
          <w:gridSpan w:val="9"/>
        </w:tcPr>
        <w:p w14:paraId="7379BF38" w14:textId="77777777" w:rsidR="009557F4" w:rsidRPr="00D452C3" w:rsidRDefault="009557F4" w:rsidP="00071E98">
          <w:pPr>
            <w:jc w:val="center"/>
            <w:rPr>
              <w:rFonts w:asciiTheme="majorHAnsi" w:hAnsiTheme="majorHAnsi"/>
              <w:sz w:val="16"/>
              <w:szCs w:val="16"/>
            </w:rPr>
          </w:pPr>
        </w:p>
      </w:tc>
      <w:tc>
        <w:tcPr>
          <w:tcW w:w="275" w:type="dxa"/>
        </w:tcPr>
        <w:p w14:paraId="20A9C0E1" w14:textId="77777777" w:rsidR="009557F4" w:rsidRPr="00D452C3" w:rsidRDefault="009557F4" w:rsidP="00071E98">
          <w:pPr>
            <w:jc w:val="center"/>
            <w:rPr>
              <w:rFonts w:asciiTheme="majorHAnsi" w:hAnsiTheme="majorHAnsi"/>
              <w:sz w:val="16"/>
              <w:szCs w:val="16"/>
            </w:rPr>
          </w:pPr>
        </w:p>
      </w:tc>
      <w:tc>
        <w:tcPr>
          <w:tcW w:w="282" w:type="dxa"/>
        </w:tcPr>
        <w:p w14:paraId="2B594331" w14:textId="77777777" w:rsidR="009557F4" w:rsidRPr="00D452C3" w:rsidRDefault="009557F4" w:rsidP="00071E98">
          <w:pPr>
            <w:jc w:val="center"/>
            <w:rPr>
              <w:rFonts w:asciiTheme="majorHAnsi" w:hAnsiTheme="majorHAnsi"/>
              <w:sz w:val="16"/>
              <w:szCs w:val="16"/>
            </w:rPr>
          </w:pPr>
        </w:p>
      </w:tc>
      <w:tc>
        <w:tcPr>
          <w:tcW w:w="284" w:type="dxa"/>
        </w:tcPr>
        <w:p w14:paraId="1A738545" w14:textId="77777777" w:rsidR="009557F4" w:rsidRPr="00D452C3" w:rsidRDefault="009557F4" w:rsidP="00071E98">
          <w:pPr>
            <w:jc w:val="center"/>
            <w:rPr>
              <w:rFonts w:asciiTheme="majorHAnsi" w:hAnsiTheme="majorHAnsi"/>
              <w:sz w:val="16"/>
              <w:szCs w:val="16"/>
            </w:rPr>
          </w:pPr>
        </w:p>
      </w:tc>
    </w:tr>
    <w:tr w:rsidR="009557F4" w14:paraId="030F9A0F" w14:textId="77777777" w:rsidTr="00AC203E">
      <w:trPr>
        <w:gridBefore w:val="1"/>
        <w:wBefore w:w="2880" w:type="dxa"/>
      </w:trPr>
      <w:tc>
        <w:tcPr>
          <w:tcW w:w="279" w:type="dxa"/>
        </w:tcPr>
        <w:p w14:paraId="2A674C90" w14:textId="77777777" w:rsidR="009557F4" w:rsidRPr="00D452C3" w:rsidRDefault="009557F4" w:rsidP="00071E98">
          <w:pPr>
            <w:pStyle w:val="Footer"/>
            <w:jc w:val="center"/>
            <w:rPr>
              <w:rFonts w:asciiTheme="majorHAnsi" w:hAnsiTheme="majorHAnsi"/>
              <w:sz w:val="16"/>
              <w:szCs w:val="16"/>
            </w:rPr>
          </w:pPr>
        </w:p>
      </w:tc>
      <w:tc>
        <w:tcPr>
          <w:tcW w:w="279" w:type="dxa"/>
        </w:tcPr>
        <w:p w14:paraId="57F0EDAD" w14:textId="77777777" w:rsidR="009557F4" w:rsidRPr="00D452C3" w:rsidRDefault="009557F4" w:rsidP="00071E98">
          <w:pPr>
            <w:pStyle w:val="Footer"/>
            <w:jc w:val="center"/>
            <w:rPr>
              <w:rFonts w:asciiTheme="majorHAnsi" w:hAnsiTheme="majorHAnsi"/>
              <w:sz w:val="16"/>
              <w:szCs w:val="16"/>
            </w:rPr>
          </w:pPr>
        </w:p>
      </w:tc>
      <w:tc>
        <w:tcPr>
          <w:tcW w:w="274" w:type="dxa"/>
        </w:tcPr>
        <w:p w14:paraId="50DAFCFC" w14:textId="77777777" w:rsidR="009557F4" w:rsidRPr="00D452C3" w:rsidRDefault="009557F4" w:rsidP="00071E98">
          <w:pPr>
            <w:pStyle w:val="Footer"/>
            <w:jc w:val="center"/>
            <w:rPr>
              <w:rFonts w:asciiTheme="majorHAnsi" w:hAnsiTheme="majorHAnsi"/>
              <w:sz w:val="16"/>
              <w:szCs w:val="16"/>
            </w:rPr>
          </w:pPr>
        </w:p>
      </w:tc>
      <w:tc>
        <w:tcPr>
          <w:tcW w:w="2196" w:type="dxa"/>
          <w:gridSpan w:val="8"/>
        </w:tcPr>
        <w:p w14:paraId="7C28220A" w14:textId="77777777" w:rsidR="009557F4" w:rsidRPr="00E36990" w:rsidRDefault="009557F4" w:rsidP="00071E98">
          <w:pPr>
            <w:pStyle w:val="Footer"/>
            <w:jc w:val="center"/>
            <w:rPr>
              <w:color w:val="004E9A" w:themeColor="accent1"/>
              <w:sz w:val="16"/>
              <w:szCs w:val="16"/>
            </w:rPr>
          </w:pPr>
          <w:r w:rsidRPr="00E36990">
            <w:rPr>
              <w:color w:val="004E9A" w:themeColor="accent1"/>
              <w:sz w:val="16"/>
              <w:szCs w:val="16"/>
            </w:rPr>
            <w:t xml:space="preserve">308 Congress Street, 5th </w:t>
          </w:r>
          <w:proofErr w:type="gramStart"/>
          <w:r w:rsidRPr="00E36990">
            <w:rPr>
              <w:color w:val="004E9A" w:themeColor="accent1"/>
              <w:sz w:val="16"/>
              <w:szCs w:val="16"/>
            </w:rPr>
            <w:t>Floor</w:t>
          </w:r>
          <w:proofErr w:type="gramEnd"/>
        </w:p>
        <w:p w14:paraId="2AAED950" w14:textId="77777777" w:rsidR="009557F4" w:rsidRPr="00D452C3" w:rsidRDefault="009557F4" w:rsidP="00071E98">
          <w:pPr>
            <w:jc w:val="center"/>
            <w:rPr>
              <w:rFonts w:asciiTheme="majorHAnsi" w:hAnsiTheme="majorHAnsi"/>
              <w:sz w:val="16"/>
              <w:szCs w:val="16"/>
            </w:rPr>
          </w:pPr>
          <w:r w:rsidRPr="00E36990">
            <w:rPr>
              <w:color w:val="004E9A" w:themeColor="accent1"/>
              <w:sz w:val="16"/>
              <w:szCs w:val="16"/>
            </w:rPr>
            <w:t>Boston, Massachusetts 02210</w:t>
          </w:r>
        </w:p>
      </w:tc>
      <w:tc>
        <w:tcPr>
          <w:tcW w:w="274" w:type="dxa"/>
        </w:tcPr>
        <w:p w14:paraId="10D39953" w14:textId="77777777" w:rsidR="009557F4" w:rsidRPr="00D452C3" w:rsidRDefault="009557F4" w:rsidP="00071E98">
          <w:pPr>
            <w:jc w:val="center"/>
            <w:rPr>
              <w:rFonts w:asciiTheme="majorHAnsi" w:hAnsiTheme="majorHAnsi"/>
              <w:sz w:val="16"/>
              <w:szCs w:val="16"/>
            </w:rPr>
          </w:pPr>
        </w:p>
      </w:tc>
      <w:tc>
        <w:tcPr>
          <w:tcW w:w="275" w:type="dxa"/>
        </w:tcPr>
        <w:p w14:paraId="20ADAEAA" w14:textId="77777777" w:rsidR="009557F4" w:rsidRPr="00D452C3" w:rsidRDefault="009557F4" w:rsidP="00071E98">
          <w:pPr>
            <w:jc w:val="center"/>
            <w:rPr>
              <w:rFonts w:asciiTheme="majorHAnsi" w:hAnsiTheme="majorHAnsi"/>
              <w:sz w:val="16"/>
              <w:szCs w:val="16"/>
            </w:rPr>
          </w:pPr>
        </w:p>
      </w:tc>
      <w:tc>
        <w:tcPr>
          <w:tcW w:w="2197" w:type="dxa"/>
          <w:gridSpan w:val="9"/>
        </w:tcPr>
        <w:p w14:paraId="42127B5C" w14:textId="77777777" w:rsidR="009557F4" w:rsidRPr="00E36990" w:rsidRDefault="009557F4" w:rsidP="00071E98">
          <w:pPr>
            <w:pStyle w:val="Footer"/>
            <w:jc w:val="center"/>
            <w:rPr>
              <w:color w:val="004E9A" w:themeColor="accent1"/>
              <w:sz w:val="16"/>
              <w:szCs w:val="16"/>
            </w:rPr>
          </w:pPr>
          <w:r w:rsidRPr="00E36990">
            <w:rPr>
              <w:color w:val="004E9A" w:themeColor="accent1"/>
              <w:sz w:val="16"/>
              <w:szCs w:val="16"/>
            </w:rPr>
            <w:t>www.healthystartepic.org</w:t>
          </w:r>
        </w:p>
        <w:p w14:paraId="5A135CD3" w14:textId="77777777" w:rsidR="009557F4" w:rsidRPr="00D452C3" w:rsidRDefault="009557F4" w:rsidP="00071E98">
          <w:pPr>
            <w:jc w:val="center"/>
            <w:rPr>
              <w:rFonts w:asciiTheme="majorHAnsi" w:hAnsiTheme="majorHAnsi"/>
              <w:sz w:val="16"/>
              <w:szCs w:val="16"/>
            </w:rPr>
          </w:pPr>
          <w:r w:rsidRPr="00E36990">
            <w:rPr>
              <w:color w:val="004E9A" w:themeColor="accent1"/>
              <w:sz w:val="16"/>
              <w:szCs w:val="16"/>
            </w:rPr>
            <w:t>www.nichq.org</w:t>
          </w:r>
        </w:p>
      </w:tc>
      <w:tc>
        <w:tcPr>
          <w:tcW w:w="275" w:type="dxa"/>
        </w:tcPr>
        <w:p w14:paraId="33DCF3C7" w14:textId="77777777" w:rsidR="009557F4" w:rsidRPr="00D452C3" w:rsidRDefault="009557F4" w:rsidP="00071E98">
          <w:pPr>
            <w:jc w:val="center"/>
            <w:rPr>
              <w:rFonts w:asciiTheme="majorHAnsi" w:hAnsiTheme="majorHAnsi"/>
              <w:sz w:val="16"/>
              <w:szCs w:val="16"/>
            </w:rPr>
          </w:pPr>
        </w:p>
      </w:tc>
      <w:tc>
        <w:tcPr>
          <w:tcW w:w="274" w:type="dxa"/>
        </w:tcPr>
        <w:p w14:paraId="3E80ED10" w14:textId="77777777" w:rsidR="009557F4" w:rsidRPr="00D452C3" w:rsidRDefault="009557F4" w:rsidP="00071E98">
          <w:pPr>
            <w:jc w:val="center"/>
            <w:rPr>
              <w:rFonts w:asciiTheme="majorHAnsi" w:hAnsiTheme="majorHAnsi"/>
              <w:sz w:val="16"/>
              <w:szCs w:val="16"/>
            </w:rPr>
          </w:pPr>
        </w:p>
      </w:tc>
      <w:tc>
        <w:tcPr>
          <w:tcW w:w="2196" w:type="dxa"/>
          <w:gridSpan w:val="9"/>
        </w:tcPr>
        <w:p w14:paraId="73135B7F" w14:textId="77777777" w:rsidR="009557F4" w:rsidRPr="00E36990" w:rsidRDefault="009557F4" w:rsidP="00071E98">
          <w:pPr>
            <w:pStyle w:val="Footer"/>
            <w:jc w:val="center"/>
            <w:rPr>
              <w:color w:val="004E9A" w:themeColor="accent1"/>
              <w:sz w:val="16"/>
              <w:szCs w:val="16"/>
            </w:rPr>
          </w:pPr>
          <w:r w:rsidRPr="00E36990">
            <w:rPr>
              <w:color w:val="004E9A" w:themeColor="accent1"/>
              <w:sz w:val="16"/>
              <w:szCs w:val="16"/>
            </w:rPr>
            <w:t>healthystart@nichq.org</w:t>
          </w:r>
        </w:p>
        <w:p w14:paraId="48AA0B6D" w14:textId="77777777" w:rsidR="009557F4" w:rsidRPr="00D452C3" w:rsidRDefault="009557F4" w:rsidP="00071E98">
          <w:pPr>
            <w:jc w:val="center"/>
            <w:rPr>
              <w:rFonts w:asciiTheme="majorHAnsi" w:hAnsiTheme="majorHAnsi"/>
              <w:sz w:val="16"/>
              <w:szCs w:val="16"/>
            </w:rPr>
          </w:pPr>
          <w:r w:rsidRPr="00E36990">
            <w:rPr>
              <w:color w:val="004E9A" w:themeColor="accent1"/>
              <w:sz w:val="16"/>
              <w:szCs w:val="16"/>
            </w:rPr>
            <w:t>info@nichq.org</w:t>
          </w:r>
        </w:p>
      </w:tc>
      <w:tc>
        <w:tcPr>
          <w:tcW w:w="275" w:type="dxa"/>
        </w:tcPr>
        <w:p w14:paraId="3E852AD7" w14:textId="77777777" w:rsidR="009557F4" w:rsidRPr="00D452C3" w:rsidRDefault="009557F4" w:rsidP="00071E98">
          <w:pPr>
            <w:jc w:val="center"/>
            <w:rPr>
              <w:rFonts w:asciiTheme="majorHAnsi" w:hAnsiTheme="majorHAnsi"/>
              <w:sz w:val="16"/>
              <w:szCs w:val="16"/>
            </w:rPr>
          </w:pPr>
        </w:p>
      </w:tc>
      <w:tc>
        <w:tcPr>
          <w:tcW w:w="282" w:type="dxa"/>
        </w:tcPr>
        <w:p w14:paraId="15C95692" w14:textId="77777777" w:rsidR="009557F4" w:rsidRPr="00D452C3" w:rsidRDefault="009557F4" w:rsidP="00071E98">
          <w:pPr>
            <w:jc w:val="center"/>
            <w:rPr>
              <w:rFonts w:asciiTheme="majorHAnsi" w:hAnsiTheme="majorHAnsi"/>
              <w:sz w:val="16"/>
              <w:szCs w:val="16"/>
            </w:rPr>
          </w:pPr>
        </w:p>
      </w:tc>
      <w:tc>
        <w:tcPr>
          <w:tcW w:w="284" w:type="dxa"/>
        </w:tcPr>
        <w:p w14:paraId="680AD80F" w14:textId="77777777" w:rsidR="009557F4" w:rsidRPr="00D452C3" w:rsidRDefault="009557F4" w:rsidP="00071E98">
          <w:pPr>
            <w:jc w:val="center"/>
            <w:rPr>
              <w:rFonts w:asciiTheme="majorHAnsi" w:hAnsiTheme="majorHAnsi"/>
              <w:sz w:val="16"/>
              <w:szCs w:val="16"/>
            </w:rPr>
          </w:pPr>
        </w:p>
      </w:tc>
    </w:tr>
    <w:tr w:rsidR="009557F4" w14:paraId="147E8207" w14:textId="77777777" w:rsidTr="00AC203E">
      <w:trPr>
        <w:gridBefore w:val="1"/>
        <w:wBefore w:w="2880" w:type="dxa"/>
      </w:trPr>
      <w:tc>
        <w:tcPr>
          <w:tcW w:w="279" w:type="dxa"/>
        </w:tcPr>
        <w:p w14:paraId="0895E66D" w14:textId="77777777" w:rsidR="009557F4" w:rsidRPr="00D452C3" w:rsidRDefault="009557F4" w:rsidP="00071E98">
          <w:pPr>
            <w:pStyle w:val="Footer"/>
            <w:jc w:val="center"/>
            <w:rPr>
              <w:rFonts w:asciiTheme="majorHAnsi" w:hAnsiTheme="majorHAnsi"/>
              <w:sz w:val="16"/>
              <w:szCs w:val="16"/>
            </w:rPr>
          </w:pPr>
        </w:p>
      </w:tc>
      <w:tc>
        <w:tcPr>
          <w:tcW w:w="279" w:type="dxa"/>
        </w:tcPr>
        <w:p w14:paraId="79B5A72F" w14:textId="77777777" w:rsidR="009557F4" w:rsidRPr="00D452C3" w:rsidRDefault="009557F4" w:rsidP="00071E98">
          <w:pPr>
            <w:pStyle w:val="Footer"/>
            <w:jc w:val="center"/>
            <w:rPr>
              <w:rFonts w:asciiTheme="majorHAnsi" w:hAnsiTheme="majorHAnsi"/>
              <w:sz w:val="16"/>
              <w:szCs w:val="16"/>
            </w:rPr>
          </w:pPr>
        </w:p>
      </w:tc>
      <w:tc>
        <w:tcPr>
          <w:tcW w:w="274" w:type="dxa"/>
        </w:tcPr>
        <w:p w14:paraId="48DBA0C3" w14:textId="77777777" w:rsidR="009557F4" w:rsidRPr="00D452C3" w:rsidRDefault="009557F4" w:rsidP="00071E98">
          <w:pPr>
            <w:pStyle w:val="Footer"/>
            <w:jc w:val="center"/>
            <w:rPr>
              <w:rFonts w:asciiTheme="majorHAnsi" w:hAnsiTheme="majorHAnsi"/>
              <w:sz w:val="16"/>
              <w:szCs w:val="16"/>
            </w:rPr>
          </w:pPr>
        </w:p>
      </w:tc>
      <w:tc>
        <w:tcPr>
          <w:tcW w:w="2196" w:type="dxa"/>
          <w:gridSpan w:val="8"/>
        </w:tcPr>
        <w:p w14:paraId="2CB33CB9" w14:textId="77777777" w:rsidR="009557F4" w:rsidRPr="00D452C3" w:rsidRDefault="009557F4" w:rsidP="00071E98">
          <w:pPr>
            <w:jc w:val="center"/>
            <w:rPr>
              <w:rFonts w:asciiTheme="majorHAnsi" w:hAnsiTheme="majorHAnsi"/>
              <w:sz w:val="16"/>
              <w:szCs w:val="16"/>
            </w:rPr>
          </w:pPr>
        </w:p>
      </w:tc>
      <w:tc>
        <w:tcPr>
          <w:tcW w:w="274" w:type="dxa"/>
        </w:tcPr>
        <w:p w14:paraId="732D3D8D" w14:textId="77777777" w:rsidR="009557F4" w:rsidRPr="00D452C3" w:rsidRDefault="009557F4" w:rsidP="00071E98">
          <w:pPr>
            <w:jc w:val="center"/>
            <w:rPr>
              <w:rFonts w:asciiTheme="majorHAnsi" w:hAnsiTheme="majorHAnsi"/>
              <w:sz w:val="16"/>
              <w:szCs w:val="16"/>
            </w:rPr>
          </w:pPr>
        </w:p>
      </w:tc>
      <w:tc>
        <w:tcPr>
          <w:tcW w:w="275" w:type="dxa"/>
        </w:tcPr>
        <w:p w14:paraId="299F3AD7" w14:textId="77777777" w:rsidR="009557F4" w:rsidRPr="00D452C3" w:rsidRDefault="009557F4" w:rsidP="00071E98">
          <w:pPr>
            <w:jc w:val="center"/>
            <w:rPr>
              <w:rFonts w:asciiTheme="majorHAnsi" w:hAnsiTheme="majorHAnsi"/>
              <w:sz w:val="16"/>
              <w:szCs w:val="16"/>
            </w:rPr>
          </w:pPr>
        </w:p>
      </w:tc>
      <w:tc>
        <w:tcPr>
          <w:tcW w:w="2197" w:type="dxa"/>
          <w:gridSpan w:val="9"/>
        </w:tcPr>
        <w:p w14:paraId="5CA1243E" w14:textId="77777777" w:rsidR="009557F4" w:rsidRPr="00D452C3" w:rsidRDefault="009557F4" w:rsidP="00071E98">
          <w:pPr>
            <w:jc w:val="center"/>
            <w:rPr>
              <w:rFonts w:asciiTheme="majorHAnsi" w:hAnsiTheme="majorHAnsi"/>
              <w:sz w:val="16"/>
              <w:szCs w:val="16"/>
            </w:rPr>
          </w:pPr>
        </w:p>
      </w:tc>
      <w:tc>
        <w:tcPr>
          <w:tcW w:w="275" w:type="dxa"/>
        </w:tcPr>
        <w:p w14:paraId="2CF84C12" w14:textId="77777777" w:rsidR="009557F4" w:rsidRPr="00D452C3" w:rsidRDefault="009557F4" w:rsidP="00071E98">
          <w:pPr>
            <w:jc w:val="center"/>
            <w:rPr>
              <w:rFonts w:asciiTheme="majorHAnsi" w:hAnsiTheme="majorHAnsi"/>
              <w:sz w:val="16"/>
              <w:szCs w:val="16"/>
            </w:rPr>
          </w:pPr>
        </w:p>
      </w:tc>
      <w:tc>
        <w:tcPr>
          <w:tcW w:w="274" w:type="dxa"/>
        </w:tcPr>
        <w:p w14:paraId="4C8B1772" w14:textId="77777777" w:rsidR="009557F4" w:rsidRPr="00D452C3" w:rsidRDefault="009557F4" w:rsidP="00071E98">
          <w:pPr>
            <w:jc w:val="center"/>
            <w:rPr>
              <w:rFonts w:asciiTheme="majorHAnsi" w:hAnsiTheme="majorHAnsi"/>
              <w:sz w:val="16"/>
              <w:szCs w:val="16"/>
            </w:rPr>
          </w:pPr>
        </w:p>
      </w:tc>
      <w:tc>
        <w:tcPr>
          <w:tcW w:w="2196" w:type="dxa"/>
          <w:gridSpan w:val="9"/>
        </w:tcPr>
        <w:p w14:paraId="0F0F4024" w14:textId="77777777" w:rsidR="009557F4" w:rsidRPr="00D452C3" w:rsidRDefault="009557F4" w:rsidP="00071E98">
          <w:pPr>
            <w:jc w:val="center"/>
            <w:rPr>
              <w:rFonts w:asciiTheme="majorHAnsi" w:hAnsiTheme="majorHAnsi"/>
              <w:sz w:val="16"/>
              <w:szCs w:val="16"/>
            </w:rPr>
          </w:pPr>
        </w:p>
      </w:tc>
      <w:tc>
        <w:tcPr>
          <w:tcW w:w="275" w:type="dxa"/>
        </w:tcPr>
        <w:p w14:paraId="571C62BE" w14:textId="77777777" w:rsidR="009557F4" w:rsidRPr="00D452C3" w:rsidRDefault="009557F4" w:rsidP="00071E98">
          <w:pPr>
            <w:jc w:val="center"/>
            <w:rPr>
              <w:rFonts w:asciiTheme="majorHAnsi" w:hAnsiTheme="majorHAnsi"/>
              <w:sz w:val="16"/>
              <w:szCs w:val="16"/>
            </w:rPr>
          </w:pPr>
        </w:p>
      </w:tc>
      <w:tc>
        <w:tcPr>
          <w:tcW w:w="282" w:type="dxa"/>
        </w:tcPr>
        <w:p w14:paraId="7704FFAB" w14:textId="77777777" w:rsidR="009557F4" w:rsidRPr="00D452C3" w:rsidRDefault="009557F4" w:rsidP="00071E98">
          <w:pPr>
            <w:jc w:val="center"/>
            <w:rPr>
              <w:rFonts w:asciiTheme="majorHAnsi" w:hAnsiTheme="majorHAnsi"/>
              <w:sz w:val="16"/>
              <w:szCs w:val="16"/>
            </w:rPr>
          </w:pPr>
        </w:p>
      </w:tc>
      <w:tc>
        <w:tcPr>
          <w:tcW w:w="284" w:type="dxa"/>
        </w:tcPr>
        <w:p w14:paraId="15D12B80" w14:textId="77777777" w:rsidR="009557F4" w:rsidRPr="00D452C3" w:rsidRDefault="009557F4" w:rsidP="00071E98">
          <w:pPr>
            <w:jc w:val="center"/>
            <w:rPr>
              <w:rFonts w:asciiTheme="majorHAnsi" w:hAnsiTheme="majorHAnsi"/>
              <w:sz w:val="16"/>
              <w:szCs w:val="16"/>
            </w:rPr>
          </w:pPr>
        </w:p>
      </w:tc>
    </w:tr>
    <w:tr w:rsidR="009A474D" w14:paraId="45A37352" w14:textId="77777777" w:rsidTr="00AC203E">
      <w:trPr>
        <w:gridAfter w:val="11"/>
        <w:wAfter w:w="2880" w:type="dxa"/>
      </w:trPr>
      <w:tc>
        <w:tcPr>
          <w:tcW w:w="7920" w:type="dxa"/>
          <w:gridSpan w:val="20"/>
        </w:tcPr>
        <w:p w14:paraId="544F06AE" w14:textId="77777777" w:rsidR="009A474D" w:rsidRPr="00D452C3" w:rsidRDefault="009A474D" w:rsidP="009557F4">
          <w:pPr>
            <w:jc w:val="right"/>
            <w:rPr>
              <w:rFonts w:asciiTheme="majorHAnsi" w:hAnsiTheme="majorHAnsi"/>
              <w:sz w:val="16"/>
              <w:szCs w:val="16"/>
            </w:rPr>
          </w:pPr>
        </w:p>
      </w:tc>
      <w:tc>
        <w:tcPr>
          <w:tcW w:w="1440" w:type="dxa"/>
          <w:gridSpan w:val="6"/>
        </w:tcPr>
        <w:p w14:paraId="76C02DA1" w14:textId="77777777" w:rsidR="009A474D" w:rsidRPr="00D452C3" w:rsidRDefault="009A474D" w:rsidP="00071E98">
          <w:pPr>
            <w:jc w:val="center"/>
            <w:rPr>
              <w:rFonts w:asciiTheme="majorHAnsi" w:hAnsiTheme="majorHAnsi"/>
              <w:sz w:val="16"/>
              <w:szCs w:val="16"/>
            </w:rPr>
          </w:pPr>
          <w:r w:rsidRPr="00E36990">
            <w:rPr>
              <w:color w:val="004E9A" w:themeColor="accent1"/>
              <w:sz w:val="16"/>
              <w:szCs w:val="16"/>
            </w:rPr>
            <w:t xml:space="preserve">Page </w:t>
          </w:r>
          <w:r w:rsidRPr="00E36990">
            <w:rPr>
              <w:color w:val="004E9A" w:themeColor="accent1"/>
              <w:sz w:val="16"/>
              <w:szCs w:val="16"/>
            </w:rPr>
            <w:fldChar w:fldCharType="begin"/>
          </w:r>
          <w:r w:rsidRPr="00E36990">
            <w:rPr>
              <w:color w:val="004E9A" w:themeColor="accent1"/>
              <w:sz w:val="16"/>
              <w:szCs w:val="16"/>
            </w:rPr>
            <w:instrText xml:space="preserve"> PAGE </w:instrText>
          </w:r>
          <w:r w:rsidRPr="00E36990">
            <w:rPr>
              <w:color w:val="004E9A" w:themeColor="accent1"/>
              <w:sz w:val="16"/>
              <w:szCs w:val="16"/>
            </w:rPr>
            <w:fldChar w:fldCharType="separate"/>
          </w:r>
          <w:r>
            <w:rPr>
              <w:color w:val="004E9A" w:themeColor="accent1"/>
              <w:sz w:val="16"/>
              <w:szCs w:val="16"/>
            </w:rPr>
            <w:t>2</w:t>
          </w:r>
          <w:r w:rsidRPr="00E36990">
            <w:rPr>
              <w:color w:val="004E9A" w:themeColor="accent1"/>
              <w:sz w:val="16"/>
              <w:szCs w:val="16"/>
            </w:rPr>
            <w:fldChar w:fldCharType="end"/>
          </w:r>
          <w:r w:rsidRPr="00E36990">
            <w:rPr>
              <w:color w:val="004E9A" w:themeColor="accent1"/>
              <w:sz w:val="16"/>
              <w:szCs w:val="16"/>
            </w:rPr>
            <w:t xml:space="preserve"> of </w:t>
          </w:r>
          <w:r w:rsidRPr="00E36990">
            <w:rPr>
              <w:color w:val="004E9A" w:themeColor="accent1"/>
              <w:sz w:val="16"/>
              <w:szCs w:val="16"/>
            </w:rPr>
            <w:fldChar w:fldCharType="begin"/>
          </w:r>
          <w:r w:rsidRPr="00E36990">
            <w:rPr>
              <w:color w:val="004E9A" w:themeColor="accent1"/>
              <w:sz w:val="16"/>
              <w:szCs w:val="16"/>
            </w:rPr>
            <w:instrText xml:space="preserve"> NUMPAGES </w:instrText>
          </w:r>
          <w:r w:rsidRPr="00E36990">
            <w:rPr>
              <w:color w:val="004E9A" w:themeColor="accent1"/>
              <w:sz w:val="16"/>
              <w:szCs w:val="16"/>
            </w:rPr>
            <w:fldChar w:fldCharType="separate"/>
          </w:r>
          <w:r>
            <w:rPr>
              <w:color w:val="004E9A" w:themeColor="accent1"/>
              <w:sz w:val="16"/>
              <w:szCs w:val="16"/>
            </w:rPr>
            <w:t>2</w:t>
          </w:r>
          <w:r w:rsidRPr="00E36990">
            <w:rPr>
              <w:color w:val="004E9A" w:themeColor="accent1"/>
              <w:sz w:val="16"/>
              <w:szCs w:val="16"/>
            </w:rPr>
            <w:fldChar w:fldCharType="end"/>
          </w:r>
        </w:p>
      </w:tc>
    </w:tr>
  </w:tbl>
  <w:p w14:paraId="2A8BF81E" w14:textId="77777777" w:rsidR="00CE4AFF" w:rsidRPr="00FD66E3" w:rsidRDefault="00CE4AFF" w:rsidP="00FD66E3">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BF49" w14:textId="77777777" w:rsidR="00DA2528" w:rsidRPr="00FD66E3" w:rsidRDefault="00DA2528" w:rsidP="00FD66E3">
    <w:pPr>
      <w:pStyle w:val="Footer"/>
      <w:spacing w:before="160" w:after="160"/>
      <w:rPr>
        <w:i/>
        <w:iCs/>
        <w:sz w:val="16"/>
        <w:szCs w:val="16"/>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9"/>
      <w:gridCol w:w="279"/>
      <w:gridCol w:w="274"/>
      <w:gridCol w:w="274"/>
      <w:gridCol w:w="275"/>
      <w:gridCol w:w="274"/>
      <w:gridCol w:w="275"/>
      <w:gridCol w:w="274"/>
      <w:gridCol w:w="275"/>
      <w:gridCol w:w="274"/>
      <w:gridCol w:w="275"/>
      <w:gridCol w:w="274"/>
      <w:gridCol w:w="275"/>
      <w:gridCol w:w="274"/>
      <w:gridCol w:w="275"/>
      <w:gridCol w:w="274"/>
      <w:gridCol w:w="277"/>
      <w:gridCol w:w="274"/>
      <w:gridCol w:w="274"/>
      <w:gridCol w:w="275"/>
      <w:gridCol w:w="274"/>
      <w:gridCol w:w="275"/>
      <w:gridCol w:w="274"/>
      <w:gridCol w:w="275"/>
      <w:gridCol w:w="274"/>
      <w:gridCol w:w="275"/>
      <w:gridCol w:w="274"/>
      <w:gridCol w:w="275"/>
      <w:gridCol w:w="224"/>
      <w:gridCol w:w="50"/>
      <w:gridCol w:w="275"/>
      <w:gridCol w:w="274"/>
      <w:gridCol w:w="275"/>
      <w:gridCol w:w="282"/>
      <w:gridCol w:w="284"/>
    </w:tblGrid>
    <w:tr w:rsidR="009557F4" w14:paraId="5F8377D4" w14:textId="77777777" w:rsidTr="00071E98">
      <w:trPr>
        <w:jc w:val="center"/>
      </w:trPr>
      <w:tc>
        <w:tcPr>
          <w:tcW w:w="279" w:type="dxa"/>
        </w:tcPr>
        <w:p w14:paraId="24F642DD" w14:textId="3E7A2A20" w:rsidR="009557F4" w:rsidRPr="00D452C3" w:rsidRDefault="009557F4" w:rsidP="009557F4">
          <w:pPr>
            <w:pStyle w:val="Footer"/>
            <w:rPr>
              <w:sz w:val="8"/>
              <w:szCs w:val="8"/>
            </w:rPr>
          </w:pPr>
        </w:p>
      </w:tc>
      <w:tc>
        <w:tcPr>
          <w:tcW w:w="279" w:type="dxa"/>
        </w:tcPr>
        <w:p w14:paraId="166FEF21" w14:textId="77777777" w:rsidR="009557F4" w:rsidRPr="00D452C3" w:rsidRDefault="009557F4" w:rsidP="009557F4">
          <w:pPr>
            <w:pStyle w:val="Footer"/>
            <w:rPr>
              <w:sz w:val="8"/>
              <w:szCs w:val="8"/>
            </w:rPr>
          </w:pPr>
        </w:p>
      </w:tc>
      <w:tc>
        <w:tcPr>
          <w:tcW w:w="274" w:type="dxa"/>
          <w:shd w:val="clear" w:color="auto" w:fill="004E9A" w:themeFill="accent1"/>
        </w:tcPr>
        <w:p w14:paraId="5F358C78" w14:textId="77777777" w:rsidR="009557F4" w:rsidRPr="00D452C3" w:rsidRDefault="009557F4" w:rsidP="009557F4">
          <w:pPr>
            <w:pStyle w:val="Footer"/>
            <w:rPr>
              <w:sz w:val="8"/>
              <w:szCs w:val="8"/>
            </w:rPr>
          </w:pPr>
        </w:p>
      </w:tc>
      <w:tc>
        <w:tcPr>
          <w:tcW w:w="274" w:type="dxa"/>
          <w:shd w:val="clear" w:color="auto" w:fill="004E9A" w:themeFill="accent1"/>
        </w:tcPr>
        <w:p w14:paraId="245ABC60" w14:textId="77777777" w:rsidR="009557F4" w:rsidRPr="00D452C3" w:rsidRDefault="009557F4" w:rsidP="009557F4">
          <w:pPr>
            <w:pStyle w:val="Footer"/>
            <w:rPr>
              <w:sz w:val="8"/>
              <w:szCs w:val="8"/>
            </w:rPr>
          </w:pPr>
        </w:p>
      </w:tc>
      <w:tc>
        <w:tcPr>
          <w:tcW w:w="275" w:type="dxa"/>
          <w:shd w:val="clear" w:color="auto" w:fill="004E9A" w:themeFill="accent1"/>
        </w:tcPr>
        <w:p w14:paraId="47F96E1D" w14:textId="77777777" w:rsidR="009557F4" w:rsidRPr="00D452C3" w:rsidRDefault="009557F4" w:rsidP="009557F4">
          <w:pPr>
            <w:pStyle w:val="Footer"/>
            <w:rPr>
              <w:sz w:val="8"/>
              <w:szCs w:val="8"/>
            </w:rPr>
          </w:pPr>
        </w:p>
      </w:tc>
      <w:tc>
        <w:tcPr>
          <w:tcW w:w="274" w:type="dxa"/>
          <w:shd w:val="clear" w:color="auto" w:fill="004E9A" w:themeFill="accent1"/>
        </w:tcPr>
        <w:p w14:paraId="47023410" w14:textId="77777777" w:rsidR="009557F4" w:rsidRPr="00D452C3" w:rsidRDefault="009557F4" w:rsidP="009557F4">
          <w:pPr>
            <w:pStyle w:val="Footer"/>
            <w:rPr>
              <w:sz w:val="8"/>
              <w:szCs w:val="8"/>
            </w:rPr>
          </w:pPr>
        </w:p>
      </w:tc>
      <w:tc>
        <w:tcPr>
          <w:tcW w:w="275" w:type="dxa"/>
          <w:shd w:val="clear" w:color="auto" w:fill="004E9A" w:themeFill="accent1"/>
        </w:tcPr>
        <w:p w14:paraId="3A94285F" w14:textId="77777777" w:rsidR="009557F4" w:rsidRPr="00D452C3" w:rsidRDefault="009557F4" w:rsidP="009557F4">
          <w:pPr>
            <w:rPr>
              <w:sz w:val="8"/>
              <w:szCs w:val="8"/>
            </w:rPr>
          </w:pPr>
        </w:p>
      </w:tc>
      <w:tc>
        <w:tcPr>
          <w:tcW w:w="274" w:type="dxa"/>
          <w:shd w:val="clear" w:color="auto" w:fill="004E9A" w:themeFill="accent1"/>
        </w:tcPr>
        <w:p w14:paraId="60DDA731" w14:textId="77777777" w:rsidR="009557F4" w:rsidRPr="00D452C3" w:rsidRDefault="009557F4" w:rsidP="009557F4">
          <w:pPr>
            <w:rPr>
              <w:sz w:val="8"/>
              <w:szCs w:val="8"/>
            </w:rPr>
          </w:pPr>
        </w:p>
      </w:tc>
      <w:tc>
        <w:tcPr>
          <w:tcW w:w="275" w:type="dxa"/>
          <w:shd w:val="clear" w:color="auto" w:fill="004E9A" w:themeFill="accent1"/>
        </w:tcPr>
        <w:p w14:paraId="3263E51C" w14:textId="77777777" w:rsidR="009557F4" w:rsidRPr="00D452C3" w:rsidRDefault="009557F4" w:rsidP="009557F4">
          <w:pPr>
            <w:rPr>
              <w:sz w:val="8"/>
              <w:szCs w:val="8"/>
            </w:rPr>
          </w:pPr>
        </w:p>
      </w:tc>
      <w:tc>
        <w:tcPr>
          <w:tcW w:w="274" w:type="dxa"/>
          <w:shd w:val="clear" w:color="auto" w:fill="004E9A" w:themeFill="accent1"/>
        </w:tcPr>
        <w:p w14:paraId="3D5922A3" w14:textId="77777777" w:rsidR="009557F4" w:rsidRPr="00D452C3" w:rsidRDefault="009557F4" w:rsidP="009557F4">
          <w:pPr>
            <w:rPr>
              <w:sz w:val="8"/>
              <w:szCs w:val="8"/>
            </w:rPr>
          </w:pPr>
        </w:p>
      </w:tc>
      <w:tc>
        <w:tcPr>
          <w:tcW w:w="275" w:type="dxa"/>
          <w:shd w:val="clear" w:color="auto" w:fill="004E9A" w:themeFill="accent1"/>
        </w:tcPr>
        <w:p w14:paraId="1F929B49" w14:textId="77777777" w:rsidR="009557F4" w:rsidRPr="00D452C3" w:rsidRDefault="009557F4" w:rsidP="009557F4">
          <w:pPr>
            <w:rPr>
              <w:sz w:val="8"/>
              <w:szCs w:val="8"/>
            </w:rPr>
          </w:pPr>
        </w:p>
      </w:tc>
      <w:tc>
        <w:tcPr>
          <w:tcW w:w="274" w:type="dxa"/>
          <w:shd w:val="clear" w:color="auto" w:fill="004E9A" w:themeFill="accent1"/>
        </w:tcPr>
        <w:p w14:paraId="565C11B7" w14:textId="77777777" w:rsidR="009557F4" w:rsidRPr="00D452C3" w:rsidRDefault="009557F4" w:rsidP="009557F4">
          <w:pPr>
            <w:rPr>
              <w:sz w:val="8"/>
              <w:szCs w:val="8"/>
            </w:rPr>
          </w:pPr>
        </w:p>
      </w:tc>
      <w:tc>
        <w:tcPr>
          <w:tcW w:w="275" w:type="dxa"/>
          <w:shd w:val="clear" w:color="auto" w:fill="9ECF7C" w:themeFill="accent2"/>
        </w:tcPr>
        <w:p w14:paraId="25207D49" w14:textId="77777777" w:rsidR="009557F4" w:rsidRPr="00D452C3" w:rsidRDefault="009557F4" w:rsidP="009557F4">
          <w:pPr>
            <w:rPr>
              <w:sz w:val="8"/>
              <w:szCs w:val="8"/>
            </w:rPr>
          </w:pPr>
        </w:p>
      </w:tc>
      <w:tc>
        <w:tcPr>
          <w:tcW w:w="274" w:type="dxa"/>
          <w:shd w:val="clear" w:color="auto" w:fill="9ECF7C" w:themeFill="accent2"/>
        </w:tcPr>
        <w:p w14:paraId="6A733142" w14:textId="77777777" w:rsidR="009557F4" w:rsidRPr="00D452C3" w:rsidRDefault="009557F4" w:rsidP="009557F4">
          <w:pPr>
            <w:rPr>
              <w:sz w:val="8"/>
              <w:szCs w:val="8"/>
            </w:rPr>
          </w:pPr>
        </w:p>
      </w:tc>
      <w:tc>
        <w:tcPr>
          <w:tcW w:w="275" w:type="dxa"/>
          <w:shd w:val="clear" w:color="auto" w:fill="9ECF7C" w:themeFill="accent2"/>
        </w:tcPr>
        <w:p w14:paraId="6035A5B7" w14:textId="77777777" w:rsidR="009557F4" w:rsidRPr="00D452C3" w:rsidRDefault="009557F4" w:rsidP="009557F4">
          <w:pPr>
            <w:rPr>
              <w:sz w:val="8"/>
              <w:szCs w:val="8"/>
            </w:rPr>
          </w:pPr>
        </w:p>
      </w:tc>
      <w:tc>
        <w:tcPr>
          <w:tcW w:w="274" w:type="dxa"/>
          <w:shd w:val="clear" w:color="auto" w:fill="9ECF7C" w:themeFill="accent2"/>
        </w:tcPr>
        <w:p w14:paraId="0523372C" w14:textId="77777777" w:rsidR="009557F4" w:rsidRPr="00D452C3" w:rsidRDefault="009557F4" w:rsidP="009557F4">
          <w:pPr>
            <w:rPr>
              <w:sz w:val="8"/>
              <w:szCs w:val="8"/>
            </w:rPr>
          </w:pPr>
        </w:p>
      </w:tc>
      <w:tc>
        <w:tcPr>
          <w:tcW w:w="277" w:type="dxa"/>
          <w:shd w:val="clear" w:color="auto" w:fill="9ECF7C" w:themeFill="accent2"/>
        </w:tcPr>
        <w:p w14:paraId="330856B8" w14:textId="77777777" w:rsidR="009557F4" w:rsidRPr="00D452C3" w:rsidRDefault="009557F4" w:rsidP="009557F4">
          <w:pPr>
            <w:rPr>
              <w:sz w:val="8"/>
              <w:szCs w:val="8"/>
            </w:rPr>
          </w:pPr>
        </w:p>
      </w:tc>
      <w:tc>
        <w:tcPr>
          <w:tcW w:w="274" w:type="dxa"/>
          <w:shd w:val="clear" w:color="auto" w:fill="9ECF7C" w:themeFill="accent2"/>
        </w:tcPr>
        <w:p w14:paraId="61F3B279" w14:textId="77777777" w:rsidR="009557F4" w:rsidRPr="00D452C3" w:rsidRDefault="009557F4" w:rsidP="009557F4">
          <w:pPr>
            <w:rPr>
              <w:sz w:val="8"/>
              <w:szCs w:val="8"/>
            </w:rPr>
          </w:pPr>
        </w:p>
      </w:tc>
      <w:tc>
        <w:tcPr>
          <w:tcW w:w="274" w:type="dxa"/>
          <w:shd w:val="clear" w:color="auto" w:fill="9ECF7C" w:themeFill="accent2"/>
        </w:tcPr>
        <w:p w14:paraId="5D12BFCB" w14:textId="77777777" w:rsidR="009557F4" w:rsidRPr="00D452C3" w:rsidRDefault="009557F4" w:rsidP="009557F4">
          <w:pPr>
            <w:rPr>
              <w:sz w:val="8"/>
              <w:szCs w:val="8"/>
            </w:rPr>
          </w:pPr>
        </w:p>
      </w:tc>
      <w:tc>
        <w:tcPr>
          <w:tcW w:w="275" w:type="dxa"/>
          <w:shd w:val="clear" w:color="auto" w:fill="9ECF7C" w:themeFill="accent2"/>
        </w:tcPr>
        <w:p w14:paraId="3354C7E8" w14:textId="77777777" w:rsidR="009557F4" w:rsidRPr="00D452C3" w:rsidRDefault="009557F4" w:rsidP="009557F4">
          <w:pPr>
            <w:rPr>
              <w:sz w:val="8"/>
              <w:szCs w:val="8"/>
            </w:rPr>
          </w:pPr>
        </w:p>
      </w:tc>
      <w:tc>
        <w:tcPr>
          <w:tcW w:w="274" w:type="dxa"/>
          <w:shd w:val="clear" w:color="auto" w:fill="9ECF7C" w:themeFill="accent2"/>
        </w:tcPr>
        <w:p w14:paraId="5685DE1B" w14:textId="77777777" w:rsidR="009557F4" w:rsidRPr="00D452C3" w:rsidRDefault="009557F4" w:rsidP="009557F4">
          <w:pPr>
            <w:rPr>
              <w:sz w:val="8"/>
              <w:szCs w:val="8"/>
            </w:rPr>
          </w:pPr>
        </w:p>
      </w:tc>
      <w:tc>
        <w:tcPr>
          <w:tcW w:w="275" w:type="dxa"/>
          <w:shd w:val="clear" w:color="auto" w:fill="9ECF7C" w:themeFill="accent2"/>
        </w:tcPr>
        <w:p w14:paraId="68A68EF1" w14:textId="77777777" w:rsidR="009557F4" w:rsidRPr="00D452C3" w:rsidRDefault="009557F4" w:rsidP="009557F4">
          <w:pPr>
            <w:rPr>
              <w:sz w:val="8"/>
              <w:szCs w:val="8"/>
            </w:rPr>
          </w:pPr>
        </w:p>
      </w:tc>
      <w:tc>
        <w:tcPr>
          <w:tcW w:w="274" w:type="dxa"/>
          <w:shd w:val="clear" w:color="auto" w:fill="F06828" w:themeFill="accent3"/>
        </w:tcPr>
        <w:p w14:paraId="58C6AB49" w14:textId="77777777" w:rsidR="009557F4" w:rsidRPr="00D452C3" w:rsidRDefault="009557F4" w:rsidP="009557F4">
          <w:pPr>
            <w:rPr>
              <w:sz w:val="8"/>
              <w:szCs w:val="8"/>
            </w:rPr>
          </w:pPr>
        </w:p>
      </w:tc>
      <w:tc>
        <w:tcPr>
          <w:tcW w:w="275" w:type="dxa"/>
          <w:shd w:val="clear" w:color="auto" w:fill="F06828" w:themeFill="accent3"/>
        </w:tcPr>
        <w:p w14:paraId="58A5F366" w14:textId="77777777" w:rsidR="009557F4" w:rsidRPr="00D452C3" w:rsidRDefault="009557F4" w:rsidP="009557F4">
          <w:pPr>
            <w:rPr>
              <w:sz w:val="8"/>
              <w:szCs w:val="8"/>
            </w:rPr>
          </w:pPr>
        </w:p>
      </w:tc>
      <w:tc>
        <w:tcPr>
          <w:tcW w:w="274" w:type="dxa"/>
          <w:shd w:val="clear" w:color="auto" w:fill="F06828" w:themeFill="accent3"/>
        </w:tcPr>
        <w:p w14:paraId="71776EC3" w14:textId="77777777" w:rsidR="009557F4" w:rsidRPr="00D452C3" w:rsidRDefault="009557F4" w:rsidP="009557F4">
          <w:pPr>
            <w:rPr>
              <w:sz w:val="8"/>
              <w:szCs w:val="8"/>
            </w:rPr>
          </w:pPr>
        </w:p>
      </w:tc>
      <w:tc>
        <w:tcPr>
          <w:tcW w:w="275" w:type="dxa"/>
          <w:shd w:val="clear" w:color="auto" w:fill="F06828" w:themeFill="accent3"/>
        </w:tcPr>
        <w:p w14:paraId="0DE11F76" w14:textId="77777777" w:rsidR="009557F4" w:rsidRPr="00D452C3" w:rsidRDefault="009557F4" w:rsidP="009557F4">
          <w:pPr>
            <w:rPr>
              <w:sz w:val="8"/>
              <w:szCs w:val="8"/>
            </w:rPr>
          </w:pPr>
        </w:p>
      </w:tc>
      <w:tc>
        <w:tcPr>
          <w:tcW w:w="274" w:type="dxa"/>
          <w:shd w:val="clear" w:color="auto" w:fill="F06828" w:themeFill="accent3"/>
        </w:tcPr>
        <w:p w14:paraId="1080A5A5" w14:textId="77777777" w:rsidR="009557F4" w:rsidRPr="00D452C3" w:rsidRDefault="009557F4" w:rsidP="009557F4">
          <w:pPr>
            <w:rPr>
              <w:sz w:val="8"/>
              <w:szCs w:val="8"/>
            </w:rPr>
          </w:pPr>
        </w:p>
      </w:tc>
      <w:tc>
        <w:tcPr>
          <w:tcW w:w="275" w:type="dxa"/>
          <w:shd w:val="clear" w:color="auto" w:fill="F06828" w:themeFill="accent3"/>
        </w:tcPr>
        <w:p w14:paraId="325F7220" w14:textId="77777777" w:rsidR="009557F4" w:rsidRPr="00D452C3" w:rsidRDefault="009557F4" w:rsidP="009557F4">
          <w:pPr>
            <w:rPr>
              <w:sz w:val="8"/>
              <w:szCs w:val="8"/>
            </w:rPr>
          </w:pPr>
        </w:p>
      </w:tc>
      <w:tc>
        <w:tcPr>
          <w:tcW w:w="274" w:type="dxa"/>
          <w:gridSpan w:val="2"/>
          <w:shd w:val="clear" w:color="auto" w:fill="F06828" w:themeFill="accent3"/>
        </w:tcPr>
        <w:p w14:paraId="12A9FE89" w14:textId="77777777" w:rsidR="009557F4" w:rsidRPr="00D452C3" w:rsidRDefault="009557F4" w:rsidP="009557F4">
          <w:pPr>
            <w:rPr>
              <w:sz w:val="8"/>
              <w:szCs w:val="8"/>
            </w:rPr>
          </w:pPr>
        </w:p>
      </w:tc>
      <w:tc>
        <w:tcPr>
          <w:tcW w:w="275" w:type="dxa"/>
          <w:shd w:val="clear" w:color="auto" w:fill="F06828" w:themeFill="accent3"/>
        </w:tcPr>
        <w:p w14:paraId="1E967722" w14:textId="77777777" w:rsidR="009557F4" w:rsidRPr="00D452C3" w:rsidRDefault="009557F4" w:rsidP="009557F4">
          <w:pPr>
            <w:rPr>
              <w:sz w:val="8"/>
              <w:szCs w:val="8"/>
            </w:rPr>
          </w:pPr>
        </w:p>
      </w:tc>
      <w:tc>
        <w:tcPr>
          <w:tcW w:w="274" w:type="dxa"/>
          <w:shd w:val="clear" w:color="auto" w:fill="F06828" w:themeFill="accent3"/>
        </w:tcPr>
        <w:p w14:paraId="0D651105" w14:textId="77777777" w:rsidR="009557F4" w:rsidRPr="00D452C3" w:rsidRDefault="009557F4" w:rsidP="009557F4">
          <w:pPr>
            <w:rPr>
              <w:sz w:val="8"/>
              <w:szCs w:val="8"/>
            </w:rPr>
          </w:pPr>
        </w:p>
      </w:tc>
      <w:tc>
        <w:tcPr>
          <w:tcW w:w="275" w:type="dxa"/>
          <w:shd w:val="clear" w:color="auto" w:fill="F06828" w:themeFill="accent3"/>
        </w:tcPr>
        <w:p w14:paraId="794AB319" w14:textId="77777777" w:rsidR="009557F4" w:rsidRPr="00D452C3" w:rsidRDefault="009557F4" w:rsidP="009557F4">
          <w:pPr>
            <w:rPr>
              <w:sz w:val="8"/>
              <w:szCs w:val="8"/>
            </w:rPr>
          </w:pPr>
        </w:p>
      </w:tc>
      <w:tc>
        <w:tcPr>
          <w:tcW w:w="282" w:type="dxa"/>
        </w:tcPr>
        <w:p w14:paraId="41C5AE75" w14:textId="77777777" w:rsidR="009557F4" w:rsidRPr="00D452C3" w:rsidRDefault="009557F4" w:rsidP="009557F4">
          <w:pPr>
            <w:rPr>
              <w:sz w:val="8"/>
              <w:szCs w:val="8"/>
            </w:rPr>
          </w:pPr>
        </w:p>
      </w:tc>
      <w:tc>
        <w:tcPr>
          <w:tcW w:w="282" w:type="dxa"/>
        </w:tcPr>
        <w:p w14:paraId="57C29964" w14:textId="77777777" w:rsidR="009557F4" w:rsidRPr="00D452C3" w:rsidRDefault="009557F4" w:rsidP="009557F4">
          <w:pPr>
            <w:rPr>
              <w:sz w:val="8"/>
              <w:szCs w:val="8"/>
            </w:rPr>
          </w:pPr>
        </w:p>
      </w:tc>
    </w:tr>
    <w:tr w:rsidR="009557F4" w14:paraId="7959E9DB" w14:textId="77777777" w:rsidTr="00071E98">
      <w:trPr>
        <w:jc w:val="center"/>
      </w:trPr>
      <w:tc>
        <w:tcPr>
          <w:tcW w:w="279" w:type="dxa"/>
        </w:tcPr>
        <w:p w14:paraId="5198EC70" w14:textId="77777777" w:rsidR="009557F4" w:rsidRPr="00D452C3" w:rsidRDefault="009557F4" w:rsidP="009557F4">
          <w:pPr>
            <w:pStyle w:val="Footer"/>
            <w:rPr>
              <w:rFonts w:asciiTheme="majorHAnsi" w:hAnsiTheme="majorHAnsi"/>
              <w:sz w:val="16"/>
              <w:szCs w:val="16"/>
            </w:rPr>
          </w:pPr>
        </w:p>
      </w:tc>
      <w:tc>
        <w:tcPr>
          <w:tcW w:w="279" w:type="dxa"/>
        </w:tcPr>
        <w:p w14:paraId="72B35828" w14:textId="77777777" w:rsidR="009557F4" w:rsidRPr="00D452C3" w:rsidRDefault="009557F4" w:rsidP="009557F4">
          <w:pPr>
            <w:pStyle w:val="Footer"/>
            <w:rPr>
              <w:rFonts w:asciiTheme="majorHAnsi" w:hAnsiTheme="majorHAnsi"/>
              <w:sz w:val="16"/>
              <w:szCs w:val="16"/>
            </w:rPr>
          </w:pPr>
        </w:p>
      </w:tc>
      <w:tc>
        <w:tcPr>
          <w:tcW w:w="274" w:type="dxa"/>
        </w:tcPr>
        <w:p w14:paraId="6549DDB5" w14:textId="77777777" w:rsidR="009557F4" w:rsidRPr="00D452C3" w:rsidRDefault="009557F4" w:rsidP="009557F4">
          <w:pPr>
            <w:pStyle w:val="Footer"/>
            <w:rPr>
              <w:rFonts w:asciiTheme="majorHAnsi" w:hAnsiTheme="majorHAnsi"/>
              <w:sz w:val="16"/>
              <w:szCs w:val="16"/>
            </w:rPr>
          </w:pPr>
        </w:p>
      </w:tc>
      <w:tc>
        <w:tcPr>
          <w:tcW w:w="2196" w:type="dxa"/>
          <w:gridSpan w:val="8"/>
        </w:tcPr>
        <w:p w14:paraId="5DCB473D" w14:textId="77777777" w:rsidR="009557F4" w:rsidRPr="00D452C3" w:rsidRDefault="009557F4" w:rsidP="009557F4">
          <w:pPr>
            <w:rPr>
              <w:rFonts w:asciiTheme="majorHAnsi" w:hAnsiTheme="majorHAnsi"/>
              <w:sz w:val="16"/>
              <w:szCs w:val="16"/>
            </w:rPr>
          </w:pPr>
        </w:p>
      </w:tc>
      <w:tc>
        <w:tcPr>
          <w:tcW w:w="274" w:type="dxa"/>
        </w:tcPr>
        <w:p w14:paraId="5A78CADF" w14:textId="77777777" w:rsidR="009557F4" w:rsidRPr="00D452C3" w:rsidRDefault="009557F4" w:rsidP="009557F4">
          <w:pPr>
            <w:rPr>
              <w:rFonts w:asciiTheme="majorHAnsi" w:hAnsiTheme="majorHAnsi"/>
              <w:sz w:val="16"/>
              <w:szCs w:val="16"/>
            </w:rPr>
          </w:pPr>
        </w:p>
      </w:tc>
      <w:tc>
        <w:tcPr>
          <w:tcW w:w="275" w:type="dxa"/>
        </w:tcPr>
        <w:p w14:paraId="670BB370" w14:textId="77777777" w:rsidR="009557F4" w:rsidRPr="00D452C3" w:rsidRDefault="009557F4" w:rsidP="009557F4">
          <w:pPr>
            <w:rPr>
              <w:rFonts w:asciiTheme="majorHAnsi" w:hAnsiTheme="majorHAnsi"/>
              <w:sz w:val="16"/>
              <w:szCs w:val="16"/>
            </w:rPr>
          </w:pPr>
        </w:p>
      </w:tc>
      <w:tc>
        <w:tcPr>
          <w:tcW w:w="2197" w:type="dxa"/>
          <w:gridSpan w:val="8"/>
        </w:tcPr>
        <w:p w14:paraId="46EFB524" w14:textId="77777777" w:rsidR="009557F4" w:rsidRPr="00D452C3" w:rsidRDefault="009557F4" w:rsidP="009557F4">
          <w:pPr>
            <w:rPr>
              <w:rFonts w:asciiTheme="majorHAnsi" w:hAnsiTheme="majorHAnsi"/>
              <w:sz w:val="16"/>
              <w:szCs w:val="16"/>
            </w:rPr>
          </w:pPr>
        </w:p>
      </w:tc>
      <w:tc>
        <w:tcPr>
          <w:tcW w:w="275" w:type="dxa"/>
        </w:tcPr>
        <w:p w14:paraId="7504FDAB" w14:textId="77777777" w:rsidR="009557F4" w:rsidRPr="00D452C3" w:rsidRDefault="009557F4" w:rsidP="009557F4">
          <w:pPr>
            <w:rPr>
              <w:rFonts w:asciiTheme="majorHAnsi" w:hAnsiTheme="majorHAnsi"/>
              <w:sz w:val="16"/>
              <w:szCs w:val="16"/>
            </w:rPr>
          </w:pPr>
        </w:p>
      </w:tc>
      <w:tc>
        <w:tcPr>
          <w:tcW w:w="274" w:type="dxa"/>
        </w:tcPr>
        <w:p w14:paraId="5B846FEC" w14:textId="77777777" w:rsidR="009557F4" w:rsidRPr="00D452C3" w:rsidRDefault="009557F4" w:rsidP="009557F4">
          <w:pPr>
            <w:rPr>
              <w:rFonts w:asciiTheme="majorHAnsi" w:hAnsiTheme="majorHAnsi"/>
              <w:sz w:val="16"/>
              <w:szCs w:val="16"/>
            </w:rPr>
          </w:pPr>
        </w:p>
      </w:tc>
      <w:tc>
        <w:tcPr>
          <w:tcW w:w="2196" w:type="dxa"/>
          <w:gridSpan w:val="9"/>
        </w:tcPr>
        <w:p w14:paraId="02C692AB" w14:textId="77777777" w:rsidR="009557F4" w:rsidRPr="00D452C3" w:rsidRDefault="009557F4" w:rsidP="009557F4">
          <w:pPr>
            <w:rPr>
              <w:rFonts w:asciiTheme="majorHAnsi" w:hAnsiTheme="majorHAnsi"/>
              <w:sz w:val="16"/>
              <w:szCs w:val="16"/>
            </w:rPr>
          </w:pPr>
        </w:p>
      </w:tc>
      <w:tc>
        <w:tcPr>
          <w:tcW w:w="275" w:type="dxa"/>
        </w:tcPr>
        <w:p w14:paraId="16F56D1C" w14:textId="77777777" w:rsidR="009557F4" w:rsidRPr="00D452C3" w:rsidRDefault="009557F4" w:rsidP="009557F4">
          <w:pPr>
            <w:rPr>
              <w:rFonts w:asciiTheme="majorHAnsi" w:hAnsiTheme="majorHAnsi"/>
              <w:sz w:val="16"/>
              <w:szCs w:val="16"/>
            </w:rPr>
          </w:pPr>
        </w:p>
      </w:tc>
      <w:tc>
        <w:tcPr>
          <w:tcW w:w="282" w:type="dxa"/>
        </w:tcPr>
        <w:p w14:paraId="60678D7C" w14:textId="77777777" w:rsidR="009557F4" w:rsidRPr="00D452C3" w:rsidRDefault="009557F4" w:rsidP="009557F4">
          <w:pPr>
            <w:rPr>
              <w:rFonts w:asciiTheme="majorHAnsi" w:hAnsiTheme="majorHAnsi"/>
              <w:sz w:val="16"/>
              <w:szCs w:val="16"/>
            </w:rPr>
          </w:pPr>
        </w:p>
      </w:tc>
      <w:tc>
        <w:tcPr>
          <w:tcW w:w="282" w:type="dxa"/>
        </w:tcPr>
        <w:p w14:paraId="7FABB55F" w14:textId="77777777" w:rsidR="009557F4" w:rsidRPr="00D452C3" w:rsidRDefault="009557F4" w:rsidP="009557F4">
          <w:pPr>
            <w:rPr>
              <w:rFonts w:asciiTheme="majorHAnsi" w:hAnsiTheme="majorHAnsi"/>
              <w:sz w:val="16"/>
              <w:szCs w:val="16"/>
            </w:rPr>
          </w:pPr>
        </w:p>
      </w:tc>
    </w:tr>
    <w:tr w:rsidR="009557F4" w14:paraId="4570FBB9" w14:textId="77777777" w:rsidTr="00071E98">
      <w:trPr>
        <w:jc w:val="center"/>
      </w:trPr>
      <w:tc>
        <w:tcPr>
          <w:tcW w:w="279" w:type="dxa"/>
        </w:tcPr>
        <w:p w14:paraId="096D6994" w14:textId="77777777" w:rsidR="009557F4" w:rsidRPr="00D452C3" w:rsidRDefault="009557F4" w:rsidP="009557F4">
          <w:pPr>
            <w:pStyle w:val="Footer"/>
            <w:rPr>
              <w:rFonts w:asciiTheme="majorHAnsi" w:hAnsiTheme="majorHAnsi"/>
              <w:sz w:val="16"/>
              <w:szCs w:val="16"/>
            </w:rPr>
          </w:pPr>
        </w:p>
      </w:tc>
      <w:tc>
        <w:tcPr>
          <w:tcW w:w="279" w:type="dxa"/>
        </w:tcPr>
        <w:p w14:paraId="4577FF59" w14:textId="77777777" w:rsidR="009557F4" w:rsidRPr="00D452C3" w:rsidRDefault="009557F4" w:rsidP="009557F4">
          <w:pPr>
            <w:pStyle w:val="Footer"/>
            <w:rPr>
              <w:rFonts w:asciiTheme="majorHAnsi" w:hAnsiTheme="majorHAnsi"/>
              <w:sz w:val="16"/>
              <w:szCs w:val="16"/>
            </w:rPr>
          </w:pPr>
        </w:p>
      </w:tc>
      <w:tc>
        <w:tcPr>
          <w:tcW w:w="274" w:type="dxa"/>
        </w:tcPr>
        <w:p w14:paraId="278BD618" w14:textId="77777777" w:rsidR="009557F4" w:rsidRPr="00D452C3" w:rsidRDefault="009557F4" w:rsidP="009557F4">
          <w:pPr>
            <w:pStyle w:val="Footer"/>
            <w:rPr>
              <w:rFonts w:asciiTheme="majorHAnsi" w:hAnsiTheme="majorHAnsi"/>
              <w:sz w:val="16"/>
              <w:szCs w:val="16"/>
            </w:rPr>
          </w:pPr>
        </w:p>
      </w:tc>
      <w:tc>
        <w:tcPr>
          <w:tcW w:w="2196" w:type="dxa"/>
          <w:gridSpan w:val="8"/>
        </w:tcPr>
        <w:p w14:paraId="3AA12B9D" w14:textId="77777777" w:rsidR="009557F4" w:rsidRPr="00E36990" w:rsidRDefault="009557F4" w:rsidP="009557F4">
          <w:pPr>
            <w:pStyle w:val="Footer"/>
            <w:jc w:val="center"/>
            <w:rPr>
              <w:color w:val="004E9A" w:themeColor="accent1"/>
              <w:sz w:val="16"/>
              <w:szCs w:val="16"/>
            </w:rPr>
          </w:pPr>
          <w:r w:rsidRPr="00E36990">
            <w:rPr>
              <w:color w:val="004E9A" w:themeColor="accent1"/>
              <w:sz w:val="16"/>
              <w:szCs w:val="16"/>
            </w:rPr>
            <w:t xml:space="preserve">308 Congress Street, 5th </w:t>
          </w:r>
          <w:proofErr w:type="gramStart"/>
          <w:r w:rsidRPr="00E36990">
            <w:rPr>
              <w:color w:val="004E9A" w:themeColor="accent1"/>
              <w:sz w:val="16"/>
              <w:szCs w:val="16"/>
            </w:rPr>
            <w:t>Floor</w:t>
          </w:r>
          <w:proofErr w:type="gramEnd"/>
        </w:p>
        <w:p w14:paraId="5412F828" w14:textId="77777777" w:rsidR="009557F4" w:rsidRPr="00D452C3" w:rsidRDefault="009557F4" w:rsidP="009557F4">
          <w:pPr>
            <w:jc w:val="center"/>
            <w:rPr>
              <w:rFonts w:asciiTheme="majorHAnsi" w:hAnsiTheme="majorHAnsi"/>
              <w:sz w:val="16"/>
              <w:szCs w:val="16"/>
            </w:rPr>
          </w:pPr>
          <w:r w:rsidRPr="00E36990">
            <w:rPr>
              <w:color w:val="004E9A" w:themeColor="accent1"/>
              <w:sz w:val="16"/>
              <w:szCs w:val="16"/>
            </w:rPr>
            <w:t>Boston, Massachusetts 02210</w:t>
          </w:r>
        </w:p>
      </w:tc>
      <w:tc>
        <w:tcPr>
          <w:tcW w:w="274" w:type="dxa"/>
        </w:tcPr>
        <w:p w14:paraId="76C6F35D" w14:textId="77777777" w:rsidR="009557F4" w:rsidRPr="00D452C3" w:rsidRDefault="009557F4" w:rsidP="009557F4">
          <w:pPr>
            <w:rPr>
              <w:rFonts w:asciiTheme="majorHAnsi" w:hAnsiTheme="majorHAnsi"/>
              <w:sz w:val="16"/>
              <w:szCs w:val="16"/>
            </w:rPr>
          </w:pPr>
        </w:p>
      </w:tc>
      <w:tc>
        <w:tcPr>
          <w:tcW w:w="275" w:type="dxa"/>
        </w:tcPr>
        <w:p w14:paraId="49733903" w14:textId="77777777" w:rsidR="009557F4" w:rsidRPr="00D452C3" w:rsidRDefault="009557F4" w:rsidP="009557F4">
          <w:pPr>
            <w:rPr>
              <w:rFonts w:asciiTheme="majorHAnsi" w:hAnsiTheme="majorHAnsi"/>
              <w:sz w:val="16"/>
              <w:szCs w:val="16"/>
            </w:rPr>
          </w:pPr>
        </w:p>
      </w:tc>
      <w:tc>
        <w:tcPr>
          <w:tcW w:w="2197" w:type="dxa"/>
          <w:gridSpan w:val="8"/>
        </w:tcPr>
        <w:p w14:paraId="645EF63D" w14:textId="77777777" w:rsidR="009557F4" w:rsidRPr="00E36990" w:rsidRDefault="009557F4" w:rsidP="009557F4">
          <w:pPr>
            <w:pStyle w:val="Footer"/>
            <w:jc w:val="center"/>
            <w:rPr>
              <w:color w:val="004E9A" w:themeColor="accent1"/>
              <w:sz w:val="16"/>
              <w:szCs w:val="16"/>
            </w:rPr>
          </w:pPr>
          <w:r w:rsidRPr="00E36990">
            <w:rPr>
              <w:color w:val="004E9A" w:themeColor="accent1"/>
              <w:sz w:val="16"/>
              <w:szCs w:val="16"/>
            </w:rPr>
            <w:t>www.healthystartepic.org</w:t>
          </w:r>
        </w:p>
        <w:p w14:paraId="2A196D4F" w14:textId="77777777" w:rsidR="009557F4" w:rsidRPr="00D452C3" w:rsidRDefault="009557F4" w:rsidP="009557F4">
          <w:pPr>
            <w:jc w:val="center"/>
            <w:rPr>
              <w:rFonts w:asciiTheme="majorHAnsi" w:hAnsiTheme="majorHAnsi"/>
              <w:sz w:val="16"/>
              <w:szCs w:val="16"/>
            </w:rPr>
          </w:pPr>
          <w:r w:rsidRPr="00E36990">
            <w:rPr>
              <w:color w:val="004E9A" w:themeColor="accent1"/>
              <w:sz w:val="16"/>
              <w:szCs w:val="16"/>
            </w:rPr>
            <w:t>www.nichq.org</w:t>
          </w:r>
        </w:p>
      </w:tc>
      <w:tc>
        <w:tcPr>
          <w:tcW w:w="275" w:type="dxa"/>
        </w:tcPr>
        <w:p w14:paraId="2C833FCD" w14:textId="77777777" w:rsidR="009557F4" w:rsidRPr="00D452C3" w:rsidRDefault="009557F4" w:rsidP="009557F4">
          <w:pPr>
            <w:rPr>
              <w:rFonts w:asciiTheme="majorHAnsi" w:hAnsiTheme="majorHAnsi"/>
              <w:sz w:val="16"/>
              <w:szCs w:val="16"/>
            </w:rPr>
          </w:pPr>
        </w:p>
      </w:tc>
      <w:tc>
        <w:tcPr>
          <w:tcW w:w="274" w:type="dxa"/>
        </w:tcPr>
        <w:p w14:paraId="4233559E" w14:textId="77777777" w:rsidR="009557F4" w:rsidRPr="00D452C3" w:rsidRDefault="009557F4" w:rsidP="009557F4">
          <w:pPr>
            <w:rPr>
              <w:rFonts w:asciiTheme="majorHAnsi" w:hAnsiTheme="majorHAnsi"/>
              <w:sz w:val="16"/>
              <w:szCs w:val="16"/>
            </w:rPr>
          </w:pPr>
        </w:p>
      </w:tc>
      <w:tc>
        <w:tcPr>
          <w:tcW w:w="2196" w:type="dxa"/>
          <w:gridSpan w:val="9"/>
        </w:tcPr>
        <w:p w14:paraId="46686670" w14:textId="77777777" w:rsidR="009557F4" w:rsidRPr="00E36990" w:rsidRDefault="009557F4" w:rsidP="009557F4">
          <w:pPr>
            <w:pStyle w:val="Footer"/>
            <w:jc w:val="center"/>
            <w:rPr>
              <w:color w:val="004E9A" w:themeColor="accent1"/>
              <w:sz w:val="16"/>
              <w:szCs w:val="16"/>
            </w:rPr>
          </w:pPr>
          <w:r w:rsidRPr="00E36990">
            <w:rPr>
              <w:color w:val="004E9A" w:themeColor="accent1"/>
              <w:sz w:val="16"/>
              <w:szCs w:val="16"/>
            </w:rPr>
            <w:t>healthystart@nichq.org</w:t>
          </w:r>
        </w:p>
        <w:p w14:paraId="2E2EC0F0" w14:textId="77777777" w:rsidR="009557F4" w:rsidRPr="00D452C3" w:rsidRDefault="009557F4" w:rsidP="009557F4">
          <w:pPr>
            <w:jc w:val="center"/>
            <w:rPr>
              <w:rFonts w:asciiTheme="majorHAnsi" w:hAnsiTheme="majorHAnsi"/>
              <w:sz w:val="16"/>
              <w:szCs w:val="16"/>
            </w:rPr>
          </w:pPr>
          <w:r w:rsidRPr="00E36990">
            <w:rPr>
              <w:color w:val="004E9A" w:themeColor="accent1"/>
              <w:sz w:val="16"/>
              <w:szCs w:val="16"/>
            </w:rPr>
            <w:t>info@nichq.org</w:t>
          </w:r>
        </w:p>
      </w:tc>
      <w:tc>
        <w:tcPr>
          <w:tcW w:w="275" w:type="dxa"/>
        </w:tcPr>
        <w:p w14:paraId="52AC8064" w14:textId="77777777" w:rsidR="009557F4" w:rsidRPr="00D452C3" w:rsidRDefault="009557F4" w:rsidP="009557F4">
          <w:pPr>
            <w:rPr>
              <w:rFonts w:asciiTheme="majorHAnsi" w:hAnsiTheme="majorHAnsi"/>
              <w:sz w:val="16"/>
              <w:szCs w:val="16"/>
            </w:rPr>
          </w:pPr>
        </w:p>
      </w:tc>
      <w:tc>
        <w:tcPr>
          <w:tcW w:w="282" w:type="dxa"/>
        </w:tcPr>
        <w:p w14:paraId="3EC667ED" w14:textId="77777777" w:rsidR="009557F4" w:rsidRPr="00D452C3" w:rsidRDefault="009557F4" w:rsidP="009557F4">
          <w:pPr>
            <w:rPr>
              <w:rFonts w:asciiTheme="majorHAnsi" w:hAnsiTheme="majorHAnsi"/>
              <w:sz w:val="16"/>
              <w:szCs w:val="16"/>
            </w:rPr>
          </w:pPr>
        </w:p>
      </w:tc>
      <w:tc>
        <w:tcPr>
          <w:tcW w:w="282" w:type="dxa"/>
        </w:tcPr>
        <w:p w14:paraId="5C8DC2A4" w14:textId="77777777" w:rsidR="009557F4" w:rsidRPr="00D452C3" w:rsidRDefault="009557F4" w:rsidP="009557F4">
          <w:pPr>
            <w:rPr>
              <w:rFonts w:asciiTheme="majorHAnsi" w:hAnsiTheme="majorHAnsi"/>
              <w:sz w:val="16"/>
              <w:szCs w:val="16"/>
            </w:rPr>
          </w:pPr>
        </w:p>
      </w:tc>
    </w:tr>
    <w:tr w:rsidR="009557F4" w14:paraId="0FEC9089" w14:textId="77777777" w:rsidTr="00071E98">
      <w:trPr>
        <w:jc w:val="center"/>
      </w:trPr>
      <w:tc>
        <w:tcPr>
          <w:tcW w:w="279" w:type="dxa"/>
        </w:tcPr>
        <w:p w14:paraId="1A75C280" w14:textId="77777777" w:rsidR="009557F4" w:rsidRPr="00D452C3" w:rsidRDefault="009557F4" w:rsidP="009557F4">
          <w:pPr>
            <w:pStyle w:val="Footer"/>
            <w:rPr>
              <w:rFonts w:asciiTheme="majorHAnsi" w:hAnsiTheme="majorHAnsi"/>
              <w:sz w:val="16"/>
              <w:szCs w:val="16"/>
            </w:rPr>
          </w:pPr>
        </w:p>
      </w:tc>
      <w:tc>
        <w:tcPr>
          <w:tcW w:w="279" w:type="dxa"/>
        </w:tcPr>
        <w:p w14:paraId="32B35742" w14:textId="77777777" w:rsidR="009557F4" w:rsidRPr="00D452C3" w:rsidRDefault="009557F4" w:rsidP="009557F4">
          <w:pPr>
            <w:pStyle w:val="Footer"/>
            <w:rPr>
              <w:rFonts w:asciiTheme="majorHAnsi" w:hAnsiTheme="majorHAnsi"/>
              <w:sz w:val="16"/>
              <w:szCs w:val="16"/>
            </w:rPr>
          </w:pPr>
        </w:p>
      </w:tc>
      <w:tc>
        <w:tcPr>
          <w:tcW w:w="274" w:type="dxa"/>
        </w:tcPr>
        <w:p w14:paraId="25273FA4" w14:textId="77777777" w:rsidR="009557F4" w:rsidRPr="00D452C3" w:rsidRDefault="009557F4" w:rsidP="009557F4">
          <w:pPr>
            <w:pStyle w:val="Footer"/>
            <w:rPr>
              <w:rFonts w:asciiTheme="majorHAnsi" w:hAnsiTheme="majorHAnsi"/>
              <w:sz w:val="16"/>
              <w:szCs w:val="16"/>
            </w:rPr>
          </w:pPr>
        </w:p>
      </w:tc>
      <w:tc>
        <w:tcPr>
          <w:tcW w:w="2196" w:type="dxa"/>
          <w:gridSpan w:val="8"/>
        </w:tcPr>
        <w:p w14:paraId="6DC1470C" w14:textId="77777777" w:rsidR="009557F4" w:rsidRPr="00D452C3" w:rsidRDefault="009557F4" w:rsidP="009557F4">
          <w:pPr>
            <w:rPr>
              <w:rFonts w:asciiTheme="majorHAnsi" w:hAnsiTheme="majorHAnsi"/>
              <w:sz w:val="16"/>
              <w:szCs w:val="16"/>
            </w:rPr>
          </w:pPr>
        </w:p>
      </w:tc>
      <w:tc>
        <w:tcPr>
          <w:tcW w:w="274" w:type="dxa"/>
        </w:tcPr>
        <w:p w14:paraId="2ACF9AB6" w14:textId="77777777" w:rsidR="009557F4" w:rsidRPr="00D452C3" w:rsidRDefault="009557F4" w:rsidP="009557F4">
          <w:pPr>
            <w:rPr>
              <w:rFonts w:asciiTheme="majorHAnsi" w:hAnsiTheme="majorHAnsi"/>
              <w:sz w:val="16"/>
              <w:szCs w:val="16"/>
            </w:rPr>
          </w:pPr>
        </w:p>
      </w:tc>
      <w:tc>
        <w:tcPr>
          <w:tcW w:w="275" w:type="dxa"/>
        </w:tcPr>
        <w:p w14:paraId="796EFBA0" w14:textId="77777777" w:rsidR="009557F4" w:rsidRPr="00D452C3" w:rsidRDefault="009557F4" w:rsidP="009557F4">
          <w:pPr>
            <w:rPr>
              <w:rFonts w:asciiTheme="majorHAnsi" w:hAnsiTheme="majorHAnsi"/>
              <w:sz w:val="16"/>
              <w:szCs w:val="16"/>
            </w:rPr>
          </w:pPr>
        </w:p>
      </w:tc>
      <w:tc>
        <w:tcPr>
          <w:tcW w:w="2197" w:type="dxa"/>
          <w:gridSpan w:val="8"/>
        </w:tcPr>
        <w:p w14:paraId="31B81C37" w14:textId="77777777" w:rsidR="009557F4" w:rsidRPr="00D452C3" w:rsidRDefault="009557F4" w:rsidP="009557F4">
          <w:pPr>
            <w:rPr>
              <w:rFonts w:asciiTheme="majorHAnsi" w:hAnsiTheme="majorHAnsi"/>
              <w:sz w:val="16"/>
              <w:szCs w:val="16"/>
            </w:rPr>
          </w:pPr>
        </w:p>
      </w:tc>
      <w:tc>
        <w:tcPr>
          <w:tcW w:w="275" w:type="dxa"/>
        </w:tcPr>
        <w:p w14:paraId="7F1F43D1" w14:textId="77777777" w:rsidR="009557F4" w:rsidRPr="00D452C3" w:rsidRDefault="009557F4" w:rsidP="009557F4">
          <w:pPr>
            <w:rPr>
              <w:rFonts w:asciiTheme="majorHAnsi" w:hAnsiTheme="majorHAnsi"/>
              <w:sz w:val="16"/>
              <w:szCs w:val="16"/>
            </w:rPr>
          </w:pPr>
        </w:p>
      </w:tc>
      <w:tc>
        <w:tcPr>
          <w:tcW w:w="274" w:type="dxa"/>
        </w:tcPr>
        <w:p w14:paraId="6D79A0F5" w14:textId="77777777" w:rsidR="009557F4" w:rsidRPr="00D452C3" w:rsidRDefault="009557F4" w:rsidP="009557F4">
          <w:pPr>
            <w:rPr>
              <w:rFonts w:asciiTheme="majorHAnsi" w:hAnsiTheme="majorHAnsi"/>
              <w:sz w:val="16"/>
              <w:szCs w:val="16"/>
            </w:rPr>
          </w:pPr>
        </w:p>
      </w:tc>
      <w:tc>
        <w:tcPr>
          <w:tcW w:w="2196" w:type="dxa"/>
          <w:gridSpan w:val="9"/>
        </w:tcPr>
        <w:p w14:paraId="6E20D6E7" w14:textId="77777777" w:rsidR="009557F4" w:rsidRPr="00D452C3" w:rsidRDefault="009557F4" w:rsidP="009557F4">
          <w:pPr>
            <w:rPr>
              <w:rFonts w:asciiTheme="majorHAnsi" w:hAnsiTheme="majorHAnsi"/>
              <w:sz w:val="16"/>
              <w:szCs w:val="16"/>
            </w:rPr>
          </w:pPr>
        </w:p>
      </w:tc>
      <w:tc>
        <w:tcPr>
          <w:tcW w:w="275" w:type="dxa"/>
        </w:tcPr>
        <w:p w14:paraId="7CE15E84" w14:textId="77777777" w:rsidR="009557F4" w:rsidRPr="00D452C3" w:rsidRDefault="009557F4" w:rsidP="009557F4">
          <w:pPr>
            <w:rPr>
              <w:rFonts w:asciiTheme="majorHAnsi" w:hAnsiTheme="majorHAnsi"/>
              <w:sz w:val="16"/>
              <w:szCs w:val="16"/>
            </w:rPr>
          </w:pPr>
        </w:p>
      </w:tc>
      <w:tc>
        <w:tcPr>
          <w:tcW w:w="282" w:type="dxa"/>
        </w:tcPr>
        <w:p w14:paraId="6CF3DEDE" w14:textId="77777777" w:rsidR="009557F4" w:rsidRPr="00D452C3" w:rsidRDefault="009557F4" w:rsidP="009557F4">
          <w:pPr>
            <w:rPr>
              <w:rFonts w:asciiTheme="majorHAnsi" w:hAnsiTheme="majorHAnsi"/>
              <w:sz w:val="16"/>
              <w:szCs w:val="16"/>
            </w:rPr>
          </w:pPr>
        </w:p>
      </w:tc>
      <w:tc>
        <w:tcPr>
          <w:tcW w:w="282" w:type="dxa"/>
        </w:tcPr>
        <w:p w14:paraId="62B9E0A9" w14:textId="77777777" w:rsidR="009557F4" w:rsidRPr="00D452C3" w:rsidRDefault="009557F4" w:rsidP="009557F4">
          <w:pPr>
            <w:rPr>
              <w:rFonts w:asciiTheme="majorHAnsi" w:hAnsiTheme="majorHAnsi"/>
              <w:sz w:val="16"/>
              <w:szCs w:val="16"/>
            </w:rPr>
          </w:pPr>
        </w:p>
      </w:tc>
    </w:tr>
    <w:tr w:rsidR="009A474D" w14:paraId="3DB4A6B2" w14:textId="77777777" w:rsidTr="00071E98">
      <w:trPr>
        <w:jc w:val="center"/>
      </w:trPr>
      <w:tc>
        <w:tcPr>
          <w:tcW w:w="7920" w:type="dxa"/>
          <w:gridSpan w:val="29"/>
        </w:tcPr>
        <w:p w14:paraId="017182C8" w14:textId="77777777" w:rsidR="009A474D" w:rsidRPr="00D452C3" w:rsidRDefault="009A474D" w:rsidP="009557F4">
          <w:pPr>
            <w:rPr>
              <w:rFonts w:asciiTheme="majorHAnsi" w:hAnsiTheme="majorHAnsi"/>
              <w:sz w:val="16"/>
              <w:szCs w:val="16"/>
            </w:rPr>
          </w:pPr>
        </w:p>
      </w:tc>
      <w:tc>
        <w:tcPr>
          <w:tcW w:w="1440" w:type="dxa"/>
          <w:gridSpan w:val="6"/>
        </w:tcPr>
        <w:p w14:paraId="7AB2F02B" w14:textId="77777777" w:rsidR="009A474D" w:rsidRPr="00D452C3" w:rsidRDefault="009A474D" w:rsidP="009557F4">
          <w:pPr>
            <w:rPr>
              <w:rFonts w:asciiTheme="majorHAnsi" w:hAnsiTheme="majorHAnsi"/>
              <w:sz w:val="16"/>
              <w:szCs w:val="16"/>
            </w:rPr>
          </w:pPr>
        </w:p>
      </w:tc>
    </w:tr>
  </w:tbl>
  <w:p w14:paraId="566BD075" w14:textId="06C7EA74" w:rsidR="001945D0" w:rsidRPr="00FD66E3" w:rsidRDefault="001945D0" w:rsidP="00FD66E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0387" w14:textId="77777777" w:rsidR="00D55DE4" w:rsidRDefault="00D55DE4" w:rsidP="003D660A">
      <w:r>
        <w:separator/>
      </w:r>
    </w:p>
    <w:p w14:paraId="7AE42BCE" w14:textId="77777777" w:rsidR="00D55DE4" w:rsidRDefault="00D55DE4" w:rsidP="003D660A"/>
    <w:p w14:paraId="1E716EE8" w14:textId="77777777" w:rsidR="00D55DE4" w:rsidRDefault="00D55DE4" w:rsidP="003D660A"/>
  </w:footnote>
  <w:footnote w:type="continuationSeparator" w:id="0">
    <w:p w14:paraId="3EE736AF" w14:textId="77777777" w:rsidR="00D55DE4" w:rsidRDefault="00D55DE4" w:rsidP="003D660A">
      <w:r>
        <w:continuationSeparator/>
      </w:r>
    </w:p>
    <w:p w14:paraId="4729A2BA" w14:textId="77777777" w:rsidR="00D55DE4" w:rsidRDefault="00D55DE4" w:rsidP="003D660A"/>
    <w:p w14:paraId="2354A5FE" w14:textId="77777777" w:rsidR="00D55DE4" w:rsidRDefault="00D55DE4" w:rsidP="003D66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2504" w14:textId="77777777" w:rsidR="00FE5100" w:rsidRDefault="00FE5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FE10" w14:textId="58A06A60" w:rsidR="00FD66E3" w:rsidRPr="00FD66E3" w:rsidRDefault="00FD66E3" w:rsidP="00FD66E3">
    <w:pPr>
      <w:pStyle w:val="Footer"/>
      <w:rPr>
        <w:sz w:val="16"/>
        <w:szCs w:val="16"/>
      </w:rPr>
    </w:pPr>
    <w:r w:rsidRPr="00717B06">
      <w:rPr>
        <w:sz w:val="16"/>
        <w:szCs w:val="16"/>
      </w:rPr>
      <w:t>The Healthy Start TA &amp; Support Center ||</w:t>
    </w:r>
    <w:r w:rsidR="004B5AC2">
      <w:rPr>
        <w:sz w:val="16"/>
        <w:szCs w:val="16"/>
      </w:rPr>
      <w:t xml:space="preserve"> </w:t>
    </w:r>
    <w:r w:rsidR="00FE5100">
      <w:rPr>
        <w:sz w:val="16"/>
        <w:szCs w:val="16"/>
      </w:rPr>
      <w:t xml:space="preserve">Community Engagement </w:t>
    </w:r>
    <w:r w:rsidR="00E97380">
      <w:rPr>
        <w:sz w:val="16"/>
        <w:szCs w:val="16"/>
      </w:rPr>
      <w:t xml:space="preserve">Learning Academy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DDC5" w14:textId="6A2700E7" w:rsidR="00DA2528" w:rsidRPr="00DA2528" w:rsidRDefault="00F07A67" w:rsidP="00DA2528">
    <w:pPr>
      <w:pStyle w:val="Header"/>
    </w:pPr>
    <w:r w:rsidRPr="00AF137D">
      <w:rPr>
        <w:noProof/>
      </w:rPr>
      <w:drawing>
        <wp:anchor distT="0" distB="0" distL="114300" distR="114300" simplePos="0" relativeHeight="251659264" behindDoc="0" locked="0" layoutInCell="1" allowOverlap="1" wp14:anchorId="44873F2C" wp14:editId="4F6CC554">
          <wp:simplePos x="0" y="0"/>
          <wp:positionH relativeFrom="column">
            <wp:posOffset>5353050</wp:posOffset>
          </wp:positionH>
          <wp:positionV relativeFrom="paragraph">
            <wp:posOffset>-310515</wp:posOffset>
          </wp:positionV>
          <wp:extent cx="1371600" cy="670560"/>
          <wp:effectExtent l="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37D">
      <w:rPr>
        <w:noProof/>
      </w:rPr>
      <w:drawing>
        <wp:anchor distT="0" distB="0" distL="114300" distR="114300" simplePos="0" relativeHeight="251658240" behindDoc="0" locked="0" layoutInCell="1" allowOverlap="1" wp14:anchorId="7C138BAA" wp14:editId="5FF18449">
          <wp:simplePos x="0" y="0"/>
          <wp:positionH relativeFrom="margin">
            <wp:posOffset>6858000</wp:posOffset>
          </wp:positionH>
          <wp:positionV relativeFrom="paragraph">
            <wp:posOffset>-240030</wp:posOffset>
          </wp:positionV>
          <wp:extent cx="1371600" cy="552450"/>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4A7"/>
    <w:multiLevelType w:val="hybridMultilevel"/>
    <w:tmpl w:val="6AC454EE"/>
    <w:lvl w:ilvl="0" w:tplc="0409000F">
      <w:start w:val="1"/>
      <w:numFmt w:val="decimal"/>
      <w:lvlText w:val="%1."/>
      <w:lvlJc w:val="left"/>
      <w:pPr>
        <w:ind w:left="1440" w:hanging="360"/>
      </w:pPr>
    </w:lvl>
    <w:lvl w:ilvl="1" w:tplc="3F089212">
      <w:start w:val="1"/>
      <w:numFmt w:val="bullet"/>
      <w:lvlText w:val=""/>
      <w:lvlJc w:val="left"/>
      <w:pPr>
        <w:ind w:left="2160" w:hanging="360"/>
      </w:pPr>
      <w:rPr>
        <w:rFonts w:ascii="Symbol" w:hAnsi="Symbol" w:hint="default"/>
        <w:color w:val="004E9A" w:themeColor="accent1"/>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B01C6C"/>
    <w:multiLevelType w:val="hybridMultilevel"/>
    <w:tmpl w:val="D388C7B0"/>
    <w:lvl w:ilvl="0" w:tplc="925A1BB8">
      <w:start w:val="1"/>
      <w:numFmt w:val="decimal"/>
      <w:lvlText w:val="%1."/>
      <w:lvlJc w:val="left"/>
      <w:pPr>
        <w:ind w:left="1440" w:hanging="360"/>
      </w:pPr>
      <w:rPr>
        <w:color w:val="004E9A" w:themeColor="accent1"/>
      </w:rPr>
    </w:lvl>
    <w:lvl w:ilvl="1" w:tplc="3F089212">
      <w:start w:val="1"/>
      <w:numFmt w:val="bullet"/>
      <w:lvlText w:val=""/>
      <w:lvlJc w:val="left"/>
      <w:pPr>
        <w:ind w:left="2160" w:hanging="360"/>
      </w:pPr>
      <w:rPr>
        <w:rFonts w:ascii="Symbol" w:hAnsi="Symbol" w:hint="default"/>
        <w:color w:val="004E9A" w:themeColor="accent1"/>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4B7D2E"/>
    <w:multiLevelType w:val="hybridMultilevel"/>
    <w:tmpl w:val="3482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75871"/>
    <w:multiLevelType w:val="hybridMultilevel"/>
    <w:tmpl w:val="5D88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94BC7"/>
    <w:multiLevelType w:val="hybridMultilevel"/>
    <w:tmpl w:val="B5EC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A09A6"/>
    <w:multiLevelType w:val="hybridMultilevel"/>
    <w:tmpl w:val="8C3AFEAA"/>
    <w:lvl w:ilvl="0" w:tplc="6A78164C">
      <w:start w:val="1"/>
      <w:numFmt w:val="bullet"/>
      <w:lvlText w:val=""/>
      <w:lvlJc w:val="left"/>
      <w:pPr>
        <w:ind w:left="720" w:hanging="360"/>
      </w:pPr>
      <w:rPr>
        <w:rFonts w:ascii="Symbol" w:hAnsi="Symbol" w:hint="default"/>
        <w:color w:val="004E9A"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56772"/>
    <w:multiLevelType w:val="hybridMultilevel"/>
    <w:tmpl w:val="B03E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622BC"/>
    <w:multiLevelType w:val="hybridMultilevel"/>
    <w:tmpl w:val="7326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9736C"/>
    <w:multiLevelType w:val="hybridMultilevel"/>
    <w:tmpl w:val="B56EC36A"/>
    <w:lvl w:ilvl="0" w:tplc="6DBEAAFA">
      <w:start w:val="1"/>
      <w:numFmt w:val="bullet"/>
      <w:lvlText w:val=""/>
      <w:lvlJc w:val="left"/>
      <w:pPr>
        <w:ind w:left="2520" w:hanging="360"/>
      </w:pPr>
      <w:rPr>
        <w:rFonts w:ascii="Symbol" w:hAnsi="Symbol" w:hint="default"/>
        <w:color w:val="004E9A" w:themeColor="accent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0FE918BE"/>
    <w:multiLevelType w:val="hybridMultilevel"/>
    <w:tmpl w:val="6BA289CA"/>
    <w:lvl w:ilvl="0" w:tplc="7BF4B7C0">
      <w:start w:val="1"/>
      <w:numFmt w:val="decimal"/>
      <w:lvlText w:val="%1."/>
      <w:lvlJc w:val="left"/>
      <w:pPr>
        <w:ind w:left="720" w:hanging="360"/>
      </w:pPr>
      <w:rPr>
        <w:rFonts w:ascii="Open Sans" w:eastAsiaTheme="minorHAnsi" w:hAnsi="Open Sans" w:cs="Open San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143C2"/>
    <w:multiLevelType w:val="hybridMultilevel"/>
    <w:tmpl w:val="378EA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F05991"/>
    <w:multiLevelType w:val="hybridMultilevel"/>
    <w:tmpl w:val="E57EA5E2"/>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15:restartNumberingAfterBreak="0">
    <w:nsid w:val="1B7B7E79"/>
    <w:multiLevelType w:val="hybridMultilevel"/>
    <w:tmpl w:val="8D488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43E36"/>
    <w:multiLevelType w:val="hybridMultilevel"/>
    <w:tmpl w:val="D388C7B0"/>
    <w:lvl w:ilvl="0" w:tplc="925A1BB8">
      <w:start w:val="1"/>
      <w:numFmt w:val="decimal"/>
      <w:lvlText w:val="%1."/>
      <w:lvlJc w:val="left"/>
      <w:pPr>
        <w:ind w:left="1440" w:hanging="360"/>
      </w:pPr>
      <w:rPr>
        <w:color w:val="004E9A" w:themeColor="accent1"/>
      </w:rPr>
    </w:lvl>
    <w:lvl w:ilvl="1" w:tplc="3F089212">
      <w:start w:val="1"/>
      <w:numFmt w:val="bullet"/>
      <w:lvlText w:val=""/>
      <w:lvlJc w:val="left"/>
      <w:pPr>
        <w:ind w:left="2160" w:hanging="360"/>
      </w:pPr>
      <w:rPr>
        <w:rFonts w:ascii="Symbol" w:hAnsi="Symbol" w:hint="default"/>
        <w:color w:val="004E9A" w:themeColor="accent1"/>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D47ADC"/>
    <w:multiLevelType w:val="hybridMultilevel"/>
    <w:tmpl w:val="4372C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413ED"/>
    <w:multiLevelType w:val="hybridMultilevel"/>
    <w:tmpl w:val="51E2D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EF1664"/>
    <w:multiLevelType w:val="hybridMultilevel"/>
    <w:tmpl w:val="5B96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D1B37"/>
    <w:multiLevelType w:val="hybridMultilevel"/>
    <w:tmpl w:val="99AE44F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15:restartNumberingAfterBreak="0">
    <w:nsid w:val="371F607B"/>
    <w:multiLevelType w:val="hybridMultilevel"/>
    <w:tmpl w:val="2F36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C3EB1"/>
    <w:multiLevelType w:val="hybridMultilevel"/>
    <w:tmpl w:val="80AE17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F2C443D"/>
    <w:multiLevelType w:val="hybridMultilevel"/>
    <w:tmpl w:val="47BE9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6E46DD9"/>
    <w:multiLevelType w:val="hybridMultilevel"/>
    <w:tmpl w:val="7256EA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F16506A"/>
    <w:multiLevelType w:val="hybridMultilevel"/>
    <w:tmpl w:val="66CC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44994"/>
    <w:multiLevelType w:val="hybridMultilevel"/>
    <w:tmpl w:val="F476E5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5335135"/>
    <w:multiLevelType w:val="hybridMultilevel"/>
    <w:tmpl w:val="2E84F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E462A6"/>
    <w:multiLevelType w:val="hybridMultilevel"/>
    <w:tmpl w:val="7504B102"/>
    <w:lvl w:ilvl="0" w:tplc="0409000F">
      <w:start w:val="1"/>
      <w:numFmt w:val="decimal"/>
      <w:lvlText w:val="%1."/>
      <w:lvlJc w:val="left"/>
      <w:pPr>
        <w:ind w:left="1800" w:hanging="360"/>
      </w:pPr>
      <w:rPr>
        <w:rFonts w:hint="default"/>
      </w:rPr>
    </w:lvl>
    <w:lvl w:ilvl="1" w:tplc="4A7AA0E8">
      <w:start w:val="1"/>
      <w:numFmt w:val="bullet"/>
      <w:lvlText w:val=""/>
      <w:lvlJc w:val="left"/>
      <w:pPr>
        <w:ind w:left="2520" w:hanging="360"/>
      </w:pPr>
      <w:rPr>
        <w:rFonts w:ascii="Symbol" w:hAnsi="Symbol" w:hint="default"/>
        <w:color w:val="004E9A" w:themeColor="accent1"/>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E0A6C26"/>
    <w:multiLevelType w:val="hybridMultilevel"/>
    <w:tmpl w:val="52A4D6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6D3CCA"/>
    <w:multiLevelType w:val="hybridMultilevel"/>
    <w:tmpl w:val="A3A2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E165DB"/>
    <w:multiLevelType w:val="hybridMultilevel"/>
    <w:tmpl w:val="C2D01E32"/>
    <w:lvl w:ilvl="0" w:tplc="D8EA1598">
      <w:start w:val="1"/>
      <w:numFmt w:val="decimal"/>
      <w:lvlText w:val="%1."/>
      <w:lvlJc w:val="left"/>
      <w:pPr>
        <w:ind w:left="1440" w:hanging="360"/>
      </w:pPr>
      <w:rPr>
        <w:color w:val="004E9A" w:themeColor="accent1"/>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56C2104"/>
    <w:multiLevelType w:val="hybridMultilevel"/>
    <w:tmpl w:val="89CE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E3812"/>
    <w:multiLevelType w:val="hybridMultilevel"/>
    <w:tmpl w:val="6DDC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730430"/>
    <w:multiLevelType w:val="hybridMultilevel"/>
    <w:tmpl w:val="CE1A5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F3847"/>
    <w:multiLevelType w:val="hybridMultilevel"/>
    <w:tmpl w:val="8AC40BE0"/>
    <w:lvl w:ilvl="0" w:tplc="0409000F">
      <w:start w:val="1"/>
      <w:numFmt w:val="decimal"/>
      <w:lvlText w:val="%1."/>
      <w:lvlJc w:val="left"/>
      <w:pPr>
        <w:ind w:left="1440" w:hanging="360"/>
      </w:pPr>
      <w:rPr>
        <w:rFonts w:hint="default"/>
        <w:color w:val="003A73" w:themeColor="accent1" w:themeShade="BF"/>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A16D78"/>
    <w:multiLevelType w:val="hybridMultilevel"/>
    <w:tmpl w:val="A30A667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2835ECE"/>
    <w:multiLevelType w:val="hybridMultilevel"/>
    <w:tmpl w:val="85CE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AC7DA5"/>
    <w:multiLevelType w:val="hybridMultilevel"/>
    <w:tmpl w:val="E78E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35D69"/>
    <w:multiLevelType w:val="hybridMultilevel"/>
    <w:tmpl w:val="FE940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94DD1"/>
    <w:multiLevelType w:val="hybridMultilevel"/>
    <w:tmpl w:val="EEE2155E"/>
    <w:lvl w:ilvl="0" w:tplc="BE6850B8">
      <w:start w:val="1"/>
      <w:numFmt w:val="decimal"/>
      <w:lvlText w:val="%1."/>
      <w:lvlJc w:val="left"/>
      <w:pPr>
        <w:ind w:left="1080" w:hanging="360"/>
      </w:pPr>
      <w:rPr>
        <w:color w:val="004E9A" w:themeColor="accent1"/>
      </w:rPr>
    </w:lvl>
    <w:lvl w:ilvl="1" w:tplc="1B74A424">
      <w:start w:val="1"/>
      <w:numFmt w:val="bullet"/>
      <w:lvlText w:val=""/>
      <w:lvlJc w:val="left"/>
      <w:pPr>
        <w:ind w:left="1800" w:hanging="360"/>
      </w:pPr>
      <w:rPr>
        <w:rFonts w:ascii="Symbol" w:hAnsi="Symbol" w:hint="default"/>
        <w:color w:val="004E9A" w:themeColor="accen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4000A8"/>
    <w:multiLevelType w:val="hybridMultilevel"/>
    <w:tmpl w:val="C644B7A2"/>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16cid:durableId="538476174">
    <w:abstractNumId w:val="30"/>
  </w:num>
  <w:num w:numId="2" w16cid:durableId="55666333">
    <w:abstractNumId w:val="27"/>
  </w:num>
  <w:num w:numId="3" w16cid:durableId="1524977436">
    <w:abstractNumId w:val="12"/>
  </w:num>
  <w:num w:numId="4" w16cid:durableId="1705016450">
    <w:abstractNumId w:val="35"/>
  </w:num>
  <w:num w:numId="5" w16cid:durableId="1332367577">
    <w:abstractNumId w:val="18"/>
  </w:num>
  <w:num w:numId="6" w16cid:durableId="309214505">
    <w:abstractNumId w:val="5"/>
  </w:num>
  <w:num w:numId="7" w16cid:durableId="1151092730">
    <w:abstractNumId w:val="37"/>
  </w:num>
  <w:num w:numId="8" w16cid:durableId="1773278161">
    <w:abstractNumId w:val="0"/>
  </w:num>
  <w:num w:numId="9" w16cid:durableId="1341540877">
    <w:abstractNumId w:val="8"/>
  </w:num>
  <w:num w:numId="10" w16cid:durableId="2002855500">
    <w:abstractNumId w:val="28"/>
  </w:num>
  <w:num w:numId="11" w16cid:durableId="122237953">
    <w:abstractNumId w:val="25"/>
  </w:num>
  <w:num w:numId="12" w16cid:durableId="512644931">
    <w:abstractNumId w:val="9"/>
  </w:num>
  <w:num w:numId="13" w16cid:durableId="344215499">
    <w:abstractNumId w:val="3"/>
  </w:num>
  <w:num w:numId="14" w16cid:durableId="1151361940">
    <w:abstractNumId w:val="2"/>
  </w:num>
  <w:num w:numId="15" w16cid:durableId="1564488317">
    <w:abstractNumId w:val="34"/>
  </w:num>
  <w:num w:numId="16" w16cid:durableId="850219951">
    <w:abstractNumId w:val="32"/>
  </w:num>
  <w:num w:numId="17" w16cid:durableId="220020175">
    <w:abstractNumId w:val="23"/>
  </w:num>
  <w:num w:numId="18" w16cid:durableId="432749149">
    <w:abstractNumId w:val="19"/>
  </w:num>
  <w:num w:numId="19" w16cid:durableId="1157265082">
    <w:abstractNumId w:val="14"/>
  </w:num>
  <w:num w:numId="20" w16cid:durableId="1964115023">
    <w:abstractNumId w:val="13"/>
  </w:num>
  <w:num w:numId="21" w16cid:durableId="1572690227">
    <w:abstractNumId w:val="1"/>
  </w:num>
  <w:num w:numId="22" w16cid:durableId="232814391">
    <w:abstractNumId w:val="7"/>
  </w:num>
  <w:num w:numId="23" w16cid:durableId="559442886">
    <w:abstractNumId w:val="6"/>
  </w:num>
  <w:num w:numId="24" w16cid:durableId="422147482">
    <w:abstractNumId w:val="17"/>
  </w:num>
  <w:num w:numId="25" w16cid:durableId="799884245">
    <w:abstractNumId w:val="29"/>
  </w:num>
  <w:num w:numId="26" w16cid:durableId="2065827757">
    <w:abstractNumId w:val="31"/>
  </w:num>
  <w:num w:numId="27" w16cid:durableId="2016610631">
    <w:abstractNumId w:val="26"/>
  </w:num>
  <w:num w:numId="28" w16cid:durableId="491524836">
    <w:abstractNumId w:val="10"/>
  </w:num>
  <w:num w:numId="29" w16cid:durableId="682902535">
    <w:abstractNumId w:val="38"/>
  </w:num>
  <w:num w:numId="30" w16cid:durableId="1721975597">
    <w:abstractNumId w:val="22"/>
  </w:num>
  <w:num w:numId="31" w16cid:durableId="1891306476">
    <w:abstractNumId w:val="24"/>
  </w:num>
  <w:num w:numId="32" w16cid:durableId="975338144">
    <w:abstractNumId w:val="4"/>
  </w:num>
  <w:num w:numId="33" w16cid:durableId="121075317">
    <w:abstractNumId w:val="20"/>
  </w:num>
  <w:num w:numId="34" w16cid:durableId="1426540552">
    <w:abstractNumId w:val="16"/>
  </w:num>
  <w:num w:numId="35" w16cid:durableId="1481653299">
    <w:abstractNumId w:val="15"/>
  </w:num>
  <w:num w:numId="36" w16cid:durableId="370881332">
    <w:abstractNumId w:val="36"/>
  </w:num>
  <w:num w:numId="37" w16cid:durableId="554394945">
    <w:abstractNumId w:val="11"/>
  </w:num>
  <w:num w:numId="38" w16cid:durableId="421730368">
    <w:abstractNumId w:val="33"/>
  </w:num>
  <w:num w:numId="39" w16cid:durableId="12702374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yNDW3MDM1tTAzNjNU0lEKTi0uzszPAykwrQUAEOYhDCwAAAA="/>
  </w:docVars>
  <w:rsids>
    <w:rsidRoot w:val="00103BB3"/>
    <w:rsid w:val="00045076"/>
    <w:rsid w:val="00071E98"/>
    <w:rsid w:val="00095F59"/>
    <w:rsid w:val="000A1290"/>
    <w:rsid w:val="00103BB3"/>
    <w:rsid w:val="00145DE9"/>
    <w:rsid w:val="001945D0"/>
    <w:rsid w:val="001E428A"/>
    <w:rsid w:val="002E748C"/>
    <w:rsid w:val="002F50D2"/>
    <w:rsid w:val="00341900"/>
    <w:rsid w:val="00343AFB"/>
    <w:rsid w:val="00355C42"/>
    <w:rsid w:val="00380CC0"/>
    <w:rsid w:val="003D660A"/>
    <w:rsid w:val="003F22B0"/>
    <w:rsid w:val="0040098A"/>
    <w:rsid w:val="0040339F"/>
    <w:rsid w:val="0042283E"/>
    <w:rsid w:val="00465437"/>
    <w:rsid w:val="004B5AC2"/>
    <w:rsid w:val="004C38C3"/>
    <w:rsid w:val="004D3CA2"/>
    <w:rsid w:val="004F4B77"/>
    <w:rsid w:val="005341E3"/>
    <w:rsid w:val="005508C6"/>
    <w:rsid w:val="00566954"/>
    <w:rsid w:val="006256E0"/>
    <w:rsid w:val="00642AC0"/>
    <w:rsid w:val="006603D8"/>
    <w:rsid w:val="006F7005"/>
    <w:rsid w:val="0070055B"/>
    <w:rsid w:val="00717B06"/>
    <w:rsid w:val="00743224"/>
    <w:rsid w:val="007A0A61"/>
    <w:rsid w:val="00823B6F"/>
    <w:rsid w:val="008D5DCB"/>
    <w:rsid w:val="00945DD5"/>
    <w:rsid w:val="00947AC3"/>
    <w:rsid w:val="009557F4"/>
    <w:rsid w:val="0098531C"/>
    <w:rsid w:val="009871C5"/>
    <w:rsid w:val="009A474D"/>
    <w:rsid w:val="009F5F59"/>
    <w:rsid w:val="00AC0F2D"/>
    <w:rsid w:val="00AC203E"/>
    <w:rsid w:val="00AD33BD"/>
    <w:rsid w:val="00AF0E7D"/>
    <w:rsid w:val="00B450C9"/>
    <w:rsid w:val="00BA148D"/>
    <w:rsid w:val="00BB30FC"/>
    <w:rsid w:val="00C04461"/>
    <w:rsid w:val="00C11C69"/>
    <w:rsid w:val="00C32BD0"/>
    <w:rsid w:val="00C64D79"/>
    <w:rsid w:val="00CA5054"/>
    <w:rsid w:val="00CE4AFF"/>
    <w:rsid w:val="00D36D1D"/>
    <w:rsid w:val="00D452C3"/>
    <w:rsid w:val="00D5521F"/>
    <w:rsid w:val="00D55DE4"/>
    <w:rsid w:val="00D87170"/>
    <w:rsid w:val="00DA2528"/>
    <w:rsid w:val="00DD74EE"/>
    <w:rsid w:val="00E36990"/>
    <w:rsid w:val="00E42267"/>
    <w:rsid w:val="00E43532"/>
    <w:rsid w:val="00E55D1F"/>
    <w:rsid w:val="00E80670"/>
    <w:rsid w:val="00E95B90"/>
    <w:rsid w:val="00E97380"/>
    <w:rsid w:val="00EA0B32"/>
    <w:rsid w:val="00EC26BB"/>
    <w:rsid w:val="00F07A67"/>
    <w:rsid w:val="00F44EEC"/>
    <w:rsid w:val="00F47471"/>
    <w:rsid w:val="00F572A3"/>
    <w:rsid w:val="00F64D93"/>
    <w:rsid w:val="00F67B35"/>
    <w:rsid w:val="00FA171F"/>
    <w:rsid w:val="00FB1E67"/>
    <w:rsid w:val="00FD4421"/>
    <w:rsid w:val="00FD66E3"/>
    <w:rsid w:val="00FE5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2F395"/>
  <w15:chartTrackingRefBased/>
  <w15:docId w15:val="{C1DACCC9-56D2-4CB3-ACAD-5CA0839D6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BB3"/>
    <w:rPr>
      <w:sz w:val="22"/>
      <w:szCs w:val="22"/>
    </w:rPr>
  </w:style>
  <w:style w:type="paragraph" w:styleId="Heading1">
    <w:name w:val="heading 1"/>
    <w:basedOn w:val="Normal"/>
    <w:next w:val="Normal"/>
    <w:link w:val="Heading1Char"/>
    <w:uiPriority w:val="9"/>
    <w:qFormat/>
    <w:rsid w:val="0070055B"/>
    <w:pPr>
      <w:outlineLvl w:val="0"/>
    </w:pPr>
    <w:rPr>
      <w:color w:val="004E9A" w:themeColor="accent1"/>
      <w:sz w:val="24"/>
      <w:szCs w:val="24"/>
    </w:rPr>
  </w:style>
  <w:style w:type="paragraph" w:styleId="Heading2">
    <w:name w:val="heading 2"/>
    <w:basedOn w:val="Normal"/>
    <w:next w:val="Normal"/>
    <w:link w:val="Heading2Char"/>
    <w:uiPriority w:val="9"/>
    <w:unhideWhenUsed/>
    <w:qFormat/>
    <w:rsid w:val="0070055B"/>
    <w:pPr>
      <w:outlineLvl w:val="1"/>
    </w:pPr>
    <w:rPr>
      <w:color w:val="9ECF7C" w:themeColor="accent2"/>
      <w:sz w:val="24"/>
      <w:szCs w:val="24"/>
    </w:rPr>
  </w:style>
  <w:style w:type="paragraph" w:styleId="Heading3">
    <w:name w:val="heading 3"/>
    <w:basedOn w:val="Normal"/>
    <w:next w:val="Normal"/>
    <w:link w:val="Heading3Char"/>
    <w:uiPriority w:val="9"/>
    <w:unhideWhenUsed/>
    <w:qFormat/>
    <w:rsid w:val="0070055B"/>
    <w:pPr>
      <w:outlineLvl w:val="2"/>
    </w:pPr>
    <w:rPr>
      <w:color w:val="F06828"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224"/>
  </w:style>
  <w:style w:type="paragraph" w:styleId="Footer">
    <w:name w:val="footer"/>
    <w:basedOn w:val="Normal"/>
    <w:link w:val="FooterChar"/>
    <w:uiPriority w:val="99"/>
    <w:unhideWhenUsed/>
    <w:rsid w:val="00743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224"/>
  </w:style>
  <w:style w:type="table" w:styleId="TableGrid">
    <w:name w:val="Table Grid"/>
    <w:basedOn w:val="TableNormal"/>
    <w:uiPriority w:val="39"/>
    <w:rsid w:val="00743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508C6"/>
    <w:rPr>
      <w:b/>
      <w:bCs/>
      <w:i/>
      <w:iCs/>
      <w:spacing w:val="5"/>
    </w:rPr>
  </w:style>
  <w:style w:type="paragraph" w:styleId="Title">
    <w:name w:val="Title"/>
    <w:basedOn w:val="Normal"/>
    <w:next w:val="Normal"/>
    <w:link w:val="TitleChar"/>
    <w:uiPriority w:val="10"/>
    <w:qFormat/>
    <w:rsid w:val="000A1290"/>
    <w:rPr>
      <w:color w:val="004E9A" w:themeColor="accent1"/>
      <w:sz w:val="60"/>
      <w:szCs w:val="60"/>
    </w:rPr>
  </w:style>
  <w:style w:type="character" w:customStyle="1" w:styleId="TitleChar">
    <w:name w:val="Title Char"/>
    <w:basedOn w:val="DefaultParagraphFont"/>
    <w:link w:val="Title"/>
    <w:uiPriority w:val="10"/>
    <w:rsid w:val="000A1290"/>
    <w:rPr>
      <w:color w:val="004E9A" w:themeColor="accent1"/>
      <w:sz w:val="60"/>
      <w:szCs w:val="60"/>
    </w:rPr>
  </w:style>
  <w:style w:type="paragraph" w:styleId="Subtitle">
    <w:name w:val="Subtitle"/>
    <w:basedOn w:val="Normal"/>
    <w:next w:val="Normal"/>
    <w:link w:val="SubtitleChar"/>
    <w:uiPriority w:val="11"/>
    <w:qFormat/>
    <w:rsid w:val="00EA0B32"/>
    <w:rPr>
      <w:color w:val="004E9A" w:themeColor="accent1"/>
      <w:sz w:val="32"/>
      <w:szCs w:val="32"/>
    </w:rPr>
  </w:style>
  <w:style w:type="character" w:customStyle="1" w:styleId="SubtitleChar">
    <w:name w:val="Subtitle Char"/>
    <w:basedOn w:val="DefaultParagraphFont"/>
    <w:link w:val="Subtitle"/>
    <w:uiPriority w:val="11"/>
    <w:rsid w:val="00EA0B32"/>
    <w:rPr>
      <w:color w:val="004E9A" w:themeColor="accent1"/>
      <w:sz w:val="32"/>
      <w:szCs w:val="32"/>
    </w:rPr>
  </w:style>
  <w:style w:type="character" w:customStyle="1" w:styleId="Heading1Char">
    <w:name w:val="Heading 1 Char"/>
    <w:basedOn w:val="DefaultParagraphFont"/>
    <w:link w:val="Heading1"/>
    <w:uiPriority w:val="9"/>
    <w:rsid w:val="0070055B"/>
    <w:rPr>
      <w:color w:val="004E9A" w:themeColor="accent1"/>
      <w:sz w:val="24"/>
      <w:szCs w:val="24"/>
    </w:rPr>
  </w:style>
  <w:style w:type="character" w:customStyle="1" w:styleId="Heading2Char">
    <w:name w:val="Heading 2 Char"/>
    <w:basedOn w:val="DefaultParagraphFont"/>
    <w:link w:val="Heading2"/>
    <w:uiPriority w:val="9"/>
    <w:rsid w:val="0070055B"/>
    <w:rPr>
      <w:color w:val="9ECF7C" w:themeColor="accent2"/>
      <w:sz w:val="24"/>
      <w:szCs w:val="24"/>
    </w:rPr>
  </w:style>
  <w:style w:type="character" w:customStyle="1" w:styleId="Heading3Char">
    <w:name w:val="Heading 3 Char"/>
    <w:basedOn w:val="DefaultParagraphFont"/>
    <w:link w:val="Heading3"/>
    <w:uiPriority w:val="9"/>
    <w:rsid w:val="0070055B"/>
    <w:rPr>
      <w:color w:val="F06828" w:themeColor="accent3"/>
      <w:sz w:val="24"/>
      <w:szCs w:val="24"/>
    </w:rPr>
  </w:style>
  <w:style w:type="paragraph" w:styleId="ListParagraph">
    <w:name w:val="List Paragraph"/>
    <w:basedOn w:val="Normal"/>
    <w:uiPriority w:val="34"/>
    <w:qFormat/>
    <w:rsid w:val="00EC26BB"/>
    <w:pPr>
      <w:ind w:left="720"/>
      <w:contextualSpacing/>
    </w:pPr>
  </w:style>
  <w:style w:type="paragraph" w:customStyle="1" w:styleId="HSHeading1">
    <w:name w:val="HS Heading 1"/>
    <w:basedOn w:val="Normal"/>
    <w:link w:val="HSHeading1Char"/>
    <w:qFormat/>
    <w:rsid w:val="00103BB3"/>
    <w:rPr>
      <w:rFonts w:ascii="Neutraface Display Bold" w:hAnsi="Neutraface Display Bold"/>
      <w:color w:val="004E9A"/>
      <w:sz w:val="32"/>
      <w:szCs w:val="32"/>
    </w:rPr>
  </w:style>
  <w:style w:type="character" w:customStyle="1" w:styleId="HSHeading1Char">
    <w:name w:val="HS Heading 1 Char"/>
    <w:basedOn w:val="DefaultParagraphFont"/>
    <w:link w:val="HSHeading1"/>
    <w:rsid w:val="00103BB3"/>
    <w:rPr>
      <w:rFonts w:ascii="Neutraface Display Bold" w:hAnsi="Neutraface Display Bold"/>
      <w:color w:val="004E9A"/>
      <w:sz w:val="32"/>
      <w:szCs w:val="32"/>
    </w:rPr>
  </w:style>
  <w:style w:type="character" w:styleId="CommentReference">
    <w:name w:val="annotation reference"/>
    <w:basedOn w:val="DefaultParagraphFont"/>
    <w:uiPriority w:val="99"/>
    <w:semiHidden/>
    <w:unhideWhenUsed/>
    <w:rsid w:val="004D3CA2"/>
    <w:rPr>
      <w:sz w:val="16"/>
      <w:szCs w:val="16"/>
    </w:rPr>
  </w:style>
  <w:style w:type="paragraph" w:styleId="CommentText">
    <w:name w:val="annotation text"/>
    <w:basedOn w:val="Normal"/>
    <w:link w:val="CommentTextChar"/>
    <w:uiPriority w:val="99"/>
    <w:semiHidden/>
    <w:unhideWhenUsed/>
    <w:rsid w:val="004D3CA2"/>
    <w:pPr>
      <w:spacing w:line="240" w:lineRule="auto"/>
    </w:pPr>
    <w:rPr>
      <w:sz w:val="20"/>
      <w:szCs w:val="20"/>
    </w:rPr>
  </w:style>
  <w:style w:type="character" w:customStyle="1" w:styleId="CommentTextChar">
    <w:name w:val="Comment Text Char"/>
    <w:basedOn w:val="DefaultParagraphFont"/>
    <w:link w:val="CommentText"/>
    <w:uiPriority w:val="99"/>
    <w:semiHidden/>
    <w:rsid w:val="004D3CA2"/>
  </w:style>
  <w:style w:type="paragraph" w:styleId="CommentSubject">
    <w:name w:val="annotation subject"/>
    <w:basedOn w:val="CommentText"/>
    <w:next w:val="CommentText"/>
    <w:link w:val="CommentSubjectChar"/>
    <w:uiPriority w:val="99"/>
    <w:semiHidden/>
    <w:unhideWhenUsed/>
    <w:rsid w:val="004D3CA2"/>
    <w:rPr>
      <w:b/>
      <w:bCs/>
    </w:rPr>
  </w:style>
  <w:style w:type="character" w:customStyle="1" w:styleId="CommentSubjectChar">
    <w:name w:val="Comment Subject Char"/>
    <w:basedOn w:val="CommentTextChar"/>
    <w:link w:val="CommentSubject"/>
    <w:uiPriority w:val="99"/>
    <w:semiHidden/>
    <w:rsid w:val="004D3C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SHSPP">
      <a:dk1>
        <a:sysClr val="windowText" lastClr="000000"/>
      </a:dk1>
      <a:lt1>
        <a:sysClr val="window" lastClr="FFFFFF"/>
      </a:lt1>
      <a:dk2>
        <a:srgbClr val="44546A"/>
      </a:dk2>
      <a:lt2>
        <a:srgbClr val="E7E6E6"/>
      </a:lt2>
      <a:accent1>
        <a:srgbClr val="004E9A"/>
      </a:accent1>
      <a:accent2>
        <a:srgbClr val="9ECF7C"/>
      </a:accent2>
      <a:accent3>
        <a:srgbClr val="F06828"/>
      </a:accent3>
      <a:accent4>
        <a:srgbClr val="1DA74C"/>
      </a:accent4>
      <a:accent5>
        <a:srgbClr val="E8262F"/>
      </a:accent5>
      <a:accent6>
        <a:srgbClr val="36A9A8"/>
      </a:accent6>
      <a:hlink>
        <a:srgbClr val="004E9A"/>
      </a:hlink>
      <a:folHlink>
        <a:srgbClr val="36A9A8"/>
      </a:folHlink>
    </a:clrScheme>
    <a:fontScheme name="SHSPP">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6B4C22F98FA040BEA0071A5E0A3680" ma:contentTypeVersion="13" ma:contentTypeDescription="Create a new document." ma:contentTypeScope="" ma:versionID="fb62da16b1af291755546ba9266102bf">
  <xsd:schema xmlns:xsd="http://www.w3.org/2001/XMLSchema" xmlns:xs="http://www.w3.org/2001/XMLSchema" xmlns:p="http://schemas.microsoft.com/office/2006/metadata/properties" xmlns:ns2="62650fcf-82e5-4051-a718-da63df59acbd" xmlns:ns3="7e4a9970-6223-4767-ab98-452557aee9bb" targetNamespace="http://schemas.microsoft.com/office/2006/metadata/properties" ma:root="true" ma:fieldsID="c52998aa4201a7f82f7eb8facaa2a849" ns2:_="" ns3:_="">
    <xsd:import namespace="62650fcf-82e5-4051-a718-da63df59acbd"/>
    <xsd:import namespace="7e4a9970-6223-4767-ab98-452557aee9b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50fcf-82e5-4051-a718-da63df59a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a7954ad-1e71-4487-84cc-9fbcfd87729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4a9970-6223-4767-ab98-452557aee9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a10335-92ef-4d31-a291-8bec454cf143}" ma:internalName="TaxCatchAll" ma:showField="CatchAllData" ma:web="7e4a9970-6223-4767-ab98-452557aee9b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650fcf-82e5-4051-a718-da63df59acbd">
      <Terms xmlns="http://schemas.microsoft.com/office/infopath/2007/PartnerControls"/>
    </lcf76f155ced4ddcb4097134ff3c332f>
    <TaxCatchAll xmlns="7e4a9970-6223-4767-ab98-452557aee9bb" xsi:nil="true"/>
  </documentManagement>
</p:properties>
</file>

<file path=customXml/itemProps1.xml><?xml version="1.0" encoding="utf-8"?>
<ds:datastoreItem xmlns:ds="http://schemas.openxmlformats.org/officeDocument/2006/customXml" ds:itemID="{571F3427-A795-488F-9A60-696F9B8D11F8}">
  <ds:schemaRefs>
    <ds:schemaRef ds:uri="http://schemas.openxmlformats.org/officeDocument/2006/bibliography"/>
  </ds:schemaRefs>
</ds:datastoreItem>
</file>

<file path=customXml/itemProps2.xml><?xml version="1.0" encoding="utf-8"?>
<ds:datastoreItem xmlns:ds="http://schemas.openxmlformats.org/officeDocument/2006/customXml" ds:itemID="{FAF61EAE-0183-420B-85B2-03D4F05C2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50fcf-82e5-4051-a718-da63df59acbd"/>
    <ds:schemaRef ds:uri="7e4a9970-6223-4767-ab98-452557aee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52196-0867-4F68-BD93-34C64D7F3C6B}">
  <ds:schemaRefs>
    <ds:schemaRef ds:uri="http://schemas.microsoft.com/sharepoint/v3/contenttype/forms"/>
  </ds:schemaRefs>
</ds:datastoreItem>
</file>

<file path=customXml/itemProps4.xml><?xml version="1.0" encoding="utf-8"?>
<ds:datastoreItem xmlns:ds="http://schemas.openxmlformats.org/officeDocument/2006/customXml" ds:itemID="{C2862B18-8CBC-4D73-B4BA-DD90B53614DA}">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www.w3.org/XML/1998/namespace"/>
    <ds:schemaRef ds:uri="7e4a9970-6223-4767-ab98-452557aee9bb"/>
    <ds:schemaRef ds:uri="62650fcf-82e5-4051-a718-da63df59acb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Giordano</dc:creator>
  <cp:keywords/>
  <dc:description/>
  <cp:lastModifiedBy>Tess Pierson</cp:lastModifiedBy>
  <cp:revision>2</cp:revision>
  <cp:lastPrinted>2023-06-09T13:47:00Z</cp:lastPrinted>
  <dcterms:created xsi:type="dcterms:W3CDTF">2023-06-09T14:13:00Z</dcterms:created>
  <dcterms:modified xsi:type="dcterms:W3CDTF">2023-06-09T14:13:00Z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0x010100D96B4C22F98FA040BEA0071A5E0A3680</vt:lpwstr>
  </property>
  <property fmtid="{D5CDD505-2E9C-101B-9397-08002B2CF9AE}" pid="3" name="Order">
    <vt:r8>34739800</vt:r8>
  </property>
  <property fmtid="{D5CDD505-2E9C-101B-9397-08002B2CF9AE}" pid="4" name="MediaServiceImageTags">
    <vt:lpwstr/>
  </property>
</Properties>
</file>